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E7C0" w14:textId="77777777" w:rsidR="00E1255D" w:rsidRDefault="00E1255D" w:rsidP="00C26176">
      <w:pPr>
        <w:spacing w:line="360" w:lineRule="auto"/>
        <w:jc w:val="center"/>
        <w:rPr>
          <w:b/>
          <w:szCs w:val="28"/>
        </w:rPr>
      </w:pPr>
    </w:p>
    <w:p w14:paraId="70AFE6C0" w14:textId="3180B7D9" w:rsidR="00B520E3" w:rsidRPr="00C26176" w:rsidRDefault="00B520E3" w:rsidP="00C26176">
      <w:pPr>
        <w:spacing w:line="360" w:lineRule="auto"/>
        <w:jc w:val="center"/>
        <w:rPr>
          <w:b/>
          <w:szCs w:val="28"/>
        </w:rPr>
      </w:pPr>
      <w:r w:rsidRPr="00C26176">
        <w:rPr>
          <w:b/>
          <w:szCs w:val="28"/>
        </w:rPr>
        <w:t xml:space="preserve">ĐĂNG KÝ THAM GIA </w:t>
      </w:r>
    </w:p>
    <w:p w14:paraId="27343B3A" w14:textId="21E08E44" w:rsidR="001D3FCB" w:rsidRDefault="00B520E3" w:rsidP="00C26176">
      <w:pPr>
        <w:spacing w:line="360" w:lineRule="auto"/>
        <w:jc w:val="center"/>
        <w:rPr>
          <w:b/>
          <w:szCs w:val="28"/>
        </w:rPr>
      </w:pPr>
      <w:r w:rsidRPr="00C26176">
        <w:rPr>
          <w:b/>
          <w:szCs w:val="28"/>
        </w:rPr>
        <w:t>CHƯƠNG TRÌNH NĂNG SUẤT CHẤT LƯỢNG</w:t>
      </w:r>
    </w:p>
    <w:p w14:paraId="3EBE8CE9" w14:textId="77777777" w:rsidR="00E1255D" w:rsidRPr="00C26176" w:rsidRDefault="00E1255D" w:rsidP="00C26176">
      <w:pPr>
        <w:spacing w:line="360" w:lineRule="auto"/>
        <w:jc w:val="center"/>
        <w:rPr>
          <w:b/>
          <w:szCs w:val="28"/>
        </w:rPr>
      </w:pPr>
    </w:p>
    <w:p w14:paraId="19D0F411" w14:textId="77777777" w:rsidR="0043503F" w:rsidRPr="005D694A" w:rsidRDefault="0043503F">
      <w:pPr>
        <w:rPr>
          <w:sz w:val="24"/>
          <w:szCs w:val="24"/>
        </w:rPr>
      </w:pPr>
    </w:p>
    <w:tbl>
      <w:tblPr>
        <w:tblW w:w="5020" w:type="pct"/>
        <w:tblBorders>
          <w:bottom w:val="dashed" w:sz="4" w:space="0" w:color="auto"/>
          <w:insideH w:val="dashed" w:sz="4" w:space="0" w:color="auto"/>
        </w:tblBorders>
        <w:tblLook w:val="0000" w:firstRow="0" w:lastRow="0" w:firstColumn="0" w:lastColumn="0" w:noHBand="0" w:noVBand="0"/>
      </w:tblPr>
      <w:tblGrid>
        <w:gridCol w:w="1689"/>
        <w:gridCol w:w="1967"/>
        <w:gridCol w:w="1661"/>
        <w:gridCol w:w="397"/>
        <w:gridCol w:w="1394"/>
        <w:gridCol w:w="2000"/>
      </w:tblGrid>
      <w:tr w:rsidR="0043503F" w:rsidRPr="005D694A" w14:paraId="004AB557" w14:textId="77777777" w:rsidTr="007726FD">
        <w:tc>
          <w:tcPr>
            <w:tcW w:w="92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FFFF00" w:fill="auto"/>
          </w:tcPr>
          <w:p w14:paraId="002FFB68" w14:textId="77777777" w:rsidR="0043503F" w:rsidRPr="005D694A" w:rsidRDefault="0043503F" w:rsidP="0043503F">
            <w:pPr>
              <w:numPr>
                <w:ilvl w:val="0"/>
                <w:numId w:val="1"/>
              </w:numPr>
              <w:spacing w:before="180" w:line="240" w:lineRule="auto"/>
              <w:ind w:left="284" w:hanging="284"/>
              <w:jc w:val="lef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5D694A">
              <w:rPr>
                <w:b/>
                <w:snapToGrid w:val="0"/>
                <w:color w:val="000000"/>
                <w:sz w:val="24"/>
                <w:szCs w:val="24"/>
              </w:rPr>
              <w:t>Tên doanh nghiệp:</w:t>
            </w:r>
          </w:p>
        </w:tc>
        <w:tc>
          <w:tcPr>
            <w:tcW w:w="4073" w:type="pct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FFFF00" w:fill="auto"/>
          </w:tcPr>
          <w:p w14:paraId="4BCC8658" w14:textId="77777777" w:rsidR="0043503F" w:rsidRPr="005D694A" w:rsidRDefault="0043503F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3503F" w:rsidRPr="005D694A" w14:paraId="32D2AD59" w14:textId="77777777" w:rsidTr="007726FD">
        <w:tc>
          <w:tcPr>
            <w:tcW w:w="92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FFFF00" w:fill="auto"/>
          </w:tcPr>
          <w:p w14:paraId="4D1B8486" w14:textId="77777777" w:rsidR="0043503F" w:rsidRPr="005D694A" w:rsidRDefault="0043503F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7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FFFF00" w:fill="auto"/>
          </w:tcPr>
          <w:p w14:paraId="33B7F22E" w14:textId="77777777" w:rsidR="0043503F" w:rsidRPr="005D694A" w:rsidRDefault="0043503F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3503F" w:rsidRPr="005D694A" w14:paraId="4343BB55" w14:textId="77777777" w:rsidTr="007726FD">
        <w:tc>
          <w:tcPr>
            <w:tcW w:w="9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00" w:fill="auto"/>
          </w:tcPr>
          <w:p w14:paraId="5750F29E" w14:textId="77777777" w:rsidR="0043503F" w:rsidRPr="005D694A" w:rsidRDefault="0043503F" w:rsidP="0043503F">
            <w:pPr>
              <w:numPr>
                <w:ilvl w:val="0"/>
                <w:numId w:val="1"/>
              </w:numPr>
              <w:spacing w:before="180" w:line="240" w:lineRule="auto"/>
              <w:ind w:left="284" w:hanging="284"/>
              <w:jc w:val="lef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5D694A">
              <w:rPr>
                <w:b/>
                <w:snapToGrid w:val="0"/>
                <w:color w:val="000000"/>
                <w:sz w:val="24"/>
                <w:szCs w:val="24"/>
              </w:rPr>
              <w:t>Địa chỉ:</w:t>
            </w:r>
          </w:p>
        </w:tc>
        <w:tc>
          <w:tcPr>
            <w:tcW w:w="407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FFFF00" w:fill="auto"/>
          </w:tcPr>
          <w:p w14:paraId="57787595" w14:textId="77777777" w:rsidR="0043503F" w:rsidRPr="005D694A" w:rsidRDefault="0043503F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3503F" w:rsidRPr="005D694A" w14:paraId="7DC917E6" w14:textId="77777777" w:rsidTr="007726FD"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FFFF00" w:fill="auto"/>
          </w:tcPr>
          <w:p w14:paraId="18767C6E" w14:textId="77777777" w:rsidR="0043503F" w:rsidRPr="005D694A" w:rsidRDefault="0043503F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7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FFFF00" w:fill="auto"/>
          </w:tcPr>
          <w:p w14:paraId="1490458E" w14:textId="57232463" w:rsidR="0043503F" w:rsidRPr="005D694A" w:rsidRDefault="000737BC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Thuộc KCN</w:t>
            </w:r>
            <w:r w:rsidR="000A02EC">
              <w:rPr>
                <w:snapToGrid w:val="0"/>
                <w:color w:val="000000"/>
                <w:sz w:val="24"/>
                <w:szCs w:val="24"/>
              </w:rPr>
              <w:t xml:space="preserve"> (Nếu có)</w:t>
            </w:r>
            <w:r w:rsidR="00C40699" w:rsidRPr="005D694A">
              <w:rPr>
                <w:snapToGrid w:val="0"/>
                <w:color w:val="000000"/>
                <w:sz w:val="24"/>
                <w:szCs w:val="24"/>
              </w:rPr>
              <w:t>:</w:t>
            </w:r>
            <w:r w:rsidR="00C40699">
              <w:rPr>
                <w:snapToGrid w:val="0"/>
                <w:color w:val="000000"/>
                <w:sz w:val="24"/>
                <w:szCs w:val="24"/>
              </w:rPr>
              <w:t xml:space="preserve">                         </w:t>
            </w:r>
          </w:p>
        </w:tc>
      </w:tr>
      <w:tr w:rsidR="005D137D" w:rsidRPr="005D694A" w14:paraId="56968410" w14:textId="77777777" w:rsidTr="007726FD">
        <w:trPr>
          <w:cantSplit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FFFF00" w:fill="auto"/>
          </w:tcPr>
          <w:p w14:paraId="26A6BF0D" w14:textId="77777777" w:rsidR="0043503F" w:rsidRPr="005D694A" w:rsidRDefault="0043503F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92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FFFF00" w:fill="auto"/>
          </w:tcPr>
          <w:p w14:paraId="65FC3029" w14:textId="554127F8" w:rsidR="0043503F" w:rsidRPr="005D694A" w:rsidRDefault="0043503F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  <w:r w:rsidRPr="005D694A">
              <w:rPr>
                <w:snapToGrid w:val="0"/>
                <w:color w:val="000000"/>
                <w:sz w:val="24"/>
                <w:szCs w:val="24"/>
              </w:rPr>
              <w:t>Tel:</w:t>
            </w:r>
            <w:r w:rsidR="001A2803">
              <w:rPr>
                <w:snapToGrid w:val="0"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081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FFFF00" w:fill="auto"/>
          </w:tcPr>
          <w:p w14:paraId="16D077F4" w14:textId="77777777" w:rsidR="0043503F" w:rsidRPr="005D694A" w:rsidRDefault="00F979F3" w:rsidP="00F979F3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  <w:r w:rsidRPr="005D694A">
              <w:rPr>
                <w:snapToGrid w:val="0"/>
                <w:color w:val="000000"/>
                <w:sz w:val="24"/>
                <w:szCs w:val="24"/>
              </w:rPr>
              <w:t>Website:</w:t>
            </w:r>
          </w:p>
        </w:tc>
      </w:tr>
      <w:tr w:rsidR="005D137D" w:rsidRPr="005D694A" w14:paraId="568EAE8B" w14:textId="77777777" w:rsidTr="007726FD">
        <w:tc>
          <w:tcPr>
            <w:tcW w:w="927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7552B08" w14:textId="77777777" w:rsidR="005D137D" w:rsidRPr="005D694A" w:rsidRDefault="005D137D" w:rsidP="005D137D">
            <w:pPr>
              <w:numPr>
                <w:ilvl w:val="0"/>
                <w:numId w:val="1"/>
              </w:numPr>
              <w:tabs>
                <w:tab w:val="num" w:pos="284"/>
              </w:tabs>
              <w:spacing w:before="180" w:line="240" w:lineRule="auto"/>
              <w:ind w:left="284" w:hanging="284"/>
              <w:jc w:val="lef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5D694A">
              <w:rPr>
                <w:b/>
                <w:snapToGrid w:val="0"/>
                <w:color w:val="000000"/>
                <w:sz w:val="24"/>
                <w:szCs w:val="24"/>
              </w:rPr>
              <w:t xml:space="preserve">Loại hình 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960CE36" w14:textId="77777777" w:rsidR="005D137D" w:rsidRPr="005D694A" w:rsidRDefault="00B14DA6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  <w:r w:rsidRPr="005D694A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94A">
              <w:rPr>
                <w:i/>
                <w:sz w:val="24"/>
                <w:szCs w:val="24"/>
              </w:rPr>
              <w:instrText xml:space="preserve"> FORMCHECKBOX </w:instrText>
            </w:r>
            <w:r w:rsidR="00EA6736">
              <w:rPr>
                <w:i/>
                <w:sz w:val="24"/>
                <w:szCs w:val="24"/>
              </w:rPr>
            </w:r>
            <w:r w:rsidR="00EA6736">
              <w:rPr>
                <w:i/>
                <w:sz w:val="24"/>
                <w:szCs w:val="24"/>
              </w:rPr>
              <w:fldChar w:fldCharType="separate"/>
            </w:r>
            <w:r w:rsidRPr="005D694A">
              <w:rPr>
                <w:i/>
                <w:sz w:val="24"/>
                <w:szCs w:val="24"/>
              </w:rPr>
              <w:fldChar w:fldCharType="end"/>
            </w:r>
            <w:r w:rsidRPr="005D694A">
              <w:rPr>
                <w:i/>
                <w:sz w:val="24"/>
                <w:szCs w:val="24"/>
              </w:rPr>
              <w:t xml:space="preserve"> DN nhà nước</w:t>
            </w:r>
          </w:p>
        </w:tc>
        <w:tc>
          <w:tcPr>
            <w:tcW w:w="2081" w:type="pct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21D3D492" w14:textId="6728E328" w:rsidR="005D137D" w:rsidRPr="005D694A" w:rsidRDefault="00B4587C" w:rsidP="00AC582B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  <w:r w:rsidRPr="005D694A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EF6" w:rsidRPr="005D694A">
              <w:rPr>
                <w:i/>
                <w:sz w:val="24"/>
                <w:szCs w:val="24"/>
              </w:rPr>
              <w:instrText xml:space="preserve"> FORMCHECKBOX </w:instrText>
            </w:r>
            <w:r w:rsidR="00EA6736">
              <w:rPr>
                <w:i/>
                <w:sz w:val="24"/>
                <w:szCs w:val="24"/>
              </w:rPr>
            </w:r>
            <w:r w:rsidR="00EA6736">
              <w:rPr>
                <w:i/>
                <w:sz w:val="24"/>
                <w:szCs w:val="24"/>
              </w:rPr>
              <w:fldChar w:fldCharType="separate"/>
            </w:r>
            <w:r w:rsidRPr="005D694A">
              <w:rPr>
                <w:i/>
                <w:sz w:val="24"/>
                <w:szCs w:val="24"/>
              </w:rPr>
              <w:fldChar w:fldCharType="end"/>
            </w:r>
            <w:r w:rsidR="00793EFF" w:rsidRPr="005D694A">
              <w:rPr>
                <w:i/>
                <w:sz w:val="24"/>
                <w:szCs w:val="24"/>
              </w:rPr>
              <w:t xml:space="preserve"> </w:t>
            </w:r>
            <w:r w:rsidR="00AC582B" w:rsidRPr="005D694A">
              <w:rPr>
                <w:i/>
                <w:sz w:val="24"/>
                <w:szCs w:val="24"/>
              </w:rPr>
              <w:t>DN tư nhân</w:t>
            </w:r>
            <w:r w:rsidR="00BE52F1">
              <w:rPr>
                <w:i/>
                <w:sz w:val="24"/>
                <w:szCs w:val="24"/>
              </w:rPr>
              <w:t xml:space="preserve">: </w:t>
            </w:r>
          </w:p>
        </w:tc>
      </w:tr>
      <w:tr w:rsidR="005D137D" w:rsidRPr="005D694A" w14:paraId="795344F2" w14:textId="77777777" w:rsidTr="007726FD">
        <w:tc>
          <w:tcPr>
            <w:tcW w:w="92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3ACAEB9B" w14:textId="77777777" w:rsidR="005D137D" w:rsidRPr="005D694A" w:rsidRDefault="005D137D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92" w:type="pct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14:paraId="15BD5C5F" w14:textId="77777777" w:rsidR="005D137D" w:rsidRPr="005D694A" w:rsidRDefault="00B14DA6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  <w:r w:rsidRPr="005D694A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94A">
              <w:rPr>
                <w:i/>
                <w:sz w:val="24"/>
                <w:szCs w:val="24"/>
              </w:rPr>
              <w:instrText xml:space="preserve"> FORMCHECKBOX </w:instrText>
            </w:r>
            <w:r w:rsidR="00EA6736">
              <w:rPr>
                <w:i/>
                <w:sz w:val="24"/>
                <w:szCs w:val="24"/>
              </w:rPr>
            </w:r>
            <w:r w:rsidR="00EA6736">
              <w:rPr>
                <w:i/>
                <w:sz w:val="24"/>
                <w:szCs w:val="24"/>
              </w:rPr>
              <w:fldChar w:fldCharType="separate"/>
            </w:r>
            <w:r w:rsidRPr="005D694A">
              <w:rPr>
                <w:i/>
                <w:sz w:val="24"/>
                <w:szCs w:val="24"/>
              </w:rPr>
              <w:fldChar w:fldCharType="end"/>
            </w:r>
            <w:r w:rsidRPr="005D694A">
              <w:rPr>
                <w:i/>
                <w:sz w:val="24"/>
                <w:szCs w:val="24"/>
              </w:rPr>
              <w:t xml:space="preserve"> Khác:</w:t>
            </w:r>
          </w:p>
        </w:tc>
        <w:tc>
          <w:tcPr>
            <w:tcW w:w="2081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 w14:paraId="1C8D71CB" w14:textId="77777777" w:rsidR="005D137D" w:rsidRPr="005D694A" w:rsidRDefault="005D137D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40D01" w:rsidRPr="005D694A" w14:paraId="0EB403A1" w14:textId="77777777" w:rsidTr="007726FD">
        <w:tc>
          <w:tcPr>
            <w:tcW w:w="927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A88EDB4" w14:textId="16C76CBD" w:rsidR="00840D01" w:rsidRPr="005D694A" w:rsidRDefault="00840D01" w:rsidP="00B837B7">
            <w:pPr>
              <w:numPr>
                <w:ilvl w:val="0"/>
                <w:numId w:val="1"/>
              </w:numPr>
              <w:tabs>
                <w:tab w:val="num" w:pos="284"/>
              </w:tabs>
              <w:spacing w:before="180" w:line="240" w:lineRule="auto"/>
              <w:ind w:left="284" w:hanging="284"/>
              <w:jc w:val="lef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5D694A">
              <w:rPr>
                <w:b/>
                <w:snapToGrid w:val="0"/>
                <w:color w:val="000000"/>
                <w:sz w:val="24"/>
                <w:szCs w:val="24"/>
              </w:rPr>
              <w:t>Sản phẩm,</w:t>
            </w:r>
            <w:r w:rsidR="00306F9F">
              <w:rPr>
                <w:b/>
                <w:snapToGrid w:val="0"/>
                <w:color w:val="000000"/>
                <w:sz w:val="24"/>
                <w:szCs w:val="24"/>
              </w:rPr>
              <w:t xml:space="preserve">        </w:t>
            </w:r>
            <w:r w:rsidRPr="005D694A">
              <w:rPr>
                <w:b/>
                <w:snapToGrid w:val="0"/>
                <w:color w:val="000000"/>
                <w:sz w:val="24"/>
                <w:szCs w:val="24"/>
              </w:rPr>
              <w:t>dịch vụ chính</w:t>
            </w:r>
          </w:p>
        </w:tc>
        <w:tc>
          <w:tcPr>
            <w:tcW w:w="4073" w:type="pct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4213DA8C" w14:textId="77777777" w:rsidR="00840D01" w:rsidRPr="005D694A" w:rsidRDefault="00840D01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40D01" w:rsidRPr="005D694A" w14:paraId="273D5CC9" w14:textId="77777777" w:rsidTr="007726FD">
        <w:tc>
          <w:tcPr>
            <w:tcW w:w="927" w:type="pct"/>
            <w:vMerge/>
            <w:tcBorders>
              <w:left w:val="nil"/>
              <w:right w:val="nil"/>
            </w:tcBorders>
          </w:tcPr>
          <w:p w14:paraId="2AFBF801" w14:textId="77777777" w:rsidR="00840D01" w:rsidRPr="005D694A" w:rsidRDefault="00840D01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7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F6600E7" w14:textId="77777777" w:rsidR="00840D01" w:rsidRPr="005D694A" w:rsidRDefault="00840D01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40D01" w:rsidRPr="005D694A" w14:paraId="49855978" w14:textId="77777777" w:rsidTr="007726FD">
        <w:tc>
          <w:tcPr>
            <w:tcW w:w="927" w:type="pct"/>
            <w:vMerge/>
            <w:tcBorders>
              <w:left w:val="nil"/>
              <w:right w:val="nil"/>
            </w:tcBorders>
          </w:tcPr>
          <w:p w14:paraId="781D4DB4" w14:textId="77777777" w:rsidR="00840D01" w:rsidRPr="005D694A" w:rsidRDefault="00840D01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7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73AE58F" w14:textId="77777777" w:rsidR="00840D01" w:rsidRPr="005D694A" w:rsidRDefault="00840D01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40D01" w:rsidRPr="005D694A" w14:paraId="300972CA" w14:textId="77777777" w:rsidTr="007726FD">
        <w:tc>
          <w:tcPr>
            <w:tcW w:w="927" w:type="pct"/>
            <w:vMerge/>
            <w:tcBorders>
              <w:left w:val="nil"/>
              <w:right w:val="nil"/>
            </w:tcBorders>
          </w:tcPr>
          <w:p w14:paraId="1BC6251E" w14:textId="77777777" w:rsidR="00840D01" w:rsidRPr="005D694A" w:rsidRDefault="00840D01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7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B8A9F2E" w14:textId="77777777" w:rsidR="00840D01" w:rsidRPr="005D694A" w:rsidRDefault="00840D01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40D01" w:rsidRPr="005D694A" w14:paraId="0D10336A" w14:textId="77777777" w:rsidTr="007726FD">
        <w:tc>
          <w:tcPr>
            <w:tcW w:w="92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7585895E" w14:textId="77777777" w:rsidR="00840D01" w:rsidRPr="005D694A" w:rsidRDefault="00840D01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73" w:type="pct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1EF3E11F" w14:textId="77777777" w:rsidR="00840D01" w:rsidRPr="005D694A" w:rsidRDefault="00840D01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6686E" w:rsidRPr="005D694A" w14:paraId="52223F1F" w14:textId="77777777" w:rsidTr="007726FD">
        <w:tc>
          <w:tcPr>
            <w:tcW w:w="927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191121F" w14:textId="77777777" w:rsidR="0006686E" w:rsidRPr="005D694A" w:rsidRDefault="0006686E" w:rsidP="00B837B7">
            <w:pPr>
              <w:numPr>
                <w:ilvl w:val="0"/>
                <w:numId w:val="1"/>
              </w:numPr>
              <w:tabs>
                <w:tab w:val="num" w:pos="284"/>
              </w:tabs>
              <w:spacing w:before="180" w:line="240" w:lineRule="auto"/>
              <w:ind w:left="284" w:hanging="284"/>
              <w:jc w:val="lef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5D694A">
              <w:rPr>
                <w:b/>
                <w:snapToGrid w:val="0"/>
                <w:color w:val="000000"/>
                <w:sz w:val="24"/>
                <w:szCs w:val="24"/>
              </w:rPr>
              <w:t>Quy mô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570F3F8" w14:textId="77777777" w:rsidR="0006686E" w:rsidRPr="005D694A" w:rsidRDefault="0006686E" w:rsidP="006D6EF6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  <w:r w:rsidRPr="005D694A">
              <w:rPr>
                <w:i/>
                <w:snapToGrid w:val="0"/>
                <w:color w:val="000000"/>
                <w:sz w:val="24"/>
                <w:szCs w:val="24"/>
              </w:rPr>
              <w:t xml:space="preserve">Số </w:t>
            </w:r>
            <w:r w:rsidR="006D6EF6" w:rsidRPr="005D694A">
              <w:rPr>
                <w:i/>
                <w:snapToGrid w:val="0"/>
                <w:color w:val="000000"/>
                <w:sz w:val="24"/>
                <w:szCs w:val="24"/>
              </w:rPr>
              <w:t>lao động</w:t>
            </w:r>
            <w:r w:rsidRPr="005D694A">
              <w:rPr>
                <w:i/>
                <w:snapToGrid w:val="0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081" w:type="pct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094C6097" w14:textId="5351E037" w:rsidR="0006686E" w:rsidRPr="005D694A" w:rsidRDefault="00A43791" w:rsidP="006D6EF6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napToGrid w:val="0"/>
                <w:color w:val="000000"/>
                <w:sz w:val="24"/>
                <w:szCs w:val="24"/>
              </w:rPr>
              <w:t>Vốn điều lệ</w:t>
            </w:r>
            <w:r w:rsidR="0006686E" w:rsidRPr="005D694A">
              <w:rPr>
                <w:i/>
                <w:snapToGrid w:val="0"/>
                <w:color w:val="000000"/>
                <w:sz w:val="24"/>
                <w:szCs w:val="24"/>
              </w:rPr>
              <w:t>:</w:t>
            </w:r>
          </w:p>
        </w:tc>
      </w:tr>
      <w:tr w:rsidR="0006686E" w:rsidRPr="005D694A" w14:paraId="22B6C676" w14:textId="77777777" w:rsidTr="007726FD">
        <w:tc>
          <w:tcPr>
            <w:tcW w:w="927" w:type="pct"/>
            <w:vMerge/>
            <w:tcBorders>
              <w:left w:val="nil"/>
              <w:right w:val="nil"/>
            </w:tcBorders>
          </w:tcPr>
          <w:p w14:paraId="06DC5FEE" w14:textId="77777777" w:rsidR="0006686E" w:rsidRPr="005D694A" w:rsidRDefault="0006686E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7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F58F4DE" w14:textId="77777777" w:rsidR="0006686E" w:rsidRPr="005D694A" w:rsidRDefault="006D6EF6" w:rsidP="006D6EF6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  <w:r w:rsidRPr="005D694A">
              <w:rPr>
                <w:i/>
                <w:snapToGrid w:val="0"/>
                <w:color w:val="000000"/>
                <w:sz w:val="24"/>
                <w:szCs w:val="24"/>
              </w:rPr>
              <w:t>Chi nhánh, đ</w:t>
            </w:r>
            <w:r w:rsidR="0006686E" w:rsidRPr="005D694A">
              <w:rPr>
                <w:i/>
                <w:snapToGrid w:val="0"/>
                <w:color w:val="000000"/>
                <w:sz w:val="24"/>
                <w:szCs w:val="24"/>
              </w:rPr>
              <w:t>ơn vị trực thuộc ngoài địa chỉ ở mục 2:</w:t>
            </w:r>
          </w:p>
        </w:tc>
      </w:tr>
      <w:tr w:rsidR="0006686E" w:rsidRPr="005D694A" w14:paraId="23844ACA" w14:textId="77777777" w:rsidTr="007726FD">
        <w:tc>
          <w:tcPr>
            <w:tcW w:w="927" w:type="pct"/>
            <w:vMerge/>
            <w:tcBorders>
              <w:left w:val="nil"/>
              <w:right w:val="nil"/>
            </w:tcBorders>
          </w:tcPr>
          <w:p w14:paraId="58E8603A" w14:textId="77777777" w:rsidR="0006686E" w:rsidRPr="005D694A" w:rsidRDefault="0006686E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7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5C07639" w14:textId="77777777" w:rsidR="0006686E" w:rsidRPr="005D694A" w:rsidRDefault="0006686E" w:rsidP="00B837B7">
            <w:pPr>
              <w:spacing w:before="180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840D01" w:rsidRPr="005D694A" w14:paraId="2FEE5EA4" w14:textId="77777777" w:rsidTr="007726FD">
        <w:tc>
          <w:tcPr>
            <w:tcW w:w="927" w:type="pct"/>
            <w:vMerge/>
            <w:tcBorders>
              <w:left w:val="nil"/>
              <w:right w:val="nil"/>
            </w:tcBorders>
          </w:tcPr>
          <w:p w14:paraId="2535F84F" w14:textId="77777777" w:rsidR="00840D01" w:rsidRPr="005D694A" w:rsidRDefault="00840D01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7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283A8C5" w14:textId="77777777" w:rsidR="00840D01" w:rsidRPr="005D694A" w:rsidRDefault="00840D01" w:rsidP="00B837B7">
            <w:pPr>
              <w:spacing w:before="180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06686E" w:rsidRPr="005D694A" w14:paraId="1F75D8E9" w14:textId="77777777" w:rsidTr="007726FD">
        <w:tc>
          <w:tcPr>
            <w:tcW w:w="92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66B18195" w14:textId="77777777" w:rsidR="0006686E" w:rsidRPr="005D694A" w:rsidRDefault="0006686E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73" w:type="pct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42C52053" w14:textId="77777777" w:rsidR="0006686E" w:rsidRPr="005D694A" w:rsidRDefault="0006686E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D5BEA" w:rsidRPr="005D694A" w14:paraId="66F01ED5" w14:textId="77777777" w:rsidTr="007726FD">
        <w:trPr>
          <w:trHeight w:val="1044"/>
        </w:trPr>
        <w:tc>
          <w:tcPr>
            <w:tcW w:w="927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70F246F" w14:textId="57672B75" w:rsidR="009D5BEA" w:rsidRPr="00301155" w:rsidRDefault="009D5BEA" w:rsidP="009D5BEA">
            <w:pPr>
              <w:numPr>
                <w:ilvl w:val="0"/>
                <w:numId w:val="1"/>
              </w:numPr>
              <w:tabs>
                <w:tab w:val="num" w:pos="284"/>
              </w:tabs>
              <w:spacing w:before="180" w:line="240" w:lineRule="auto"/>
              <w:ind w:left="284" w:hanging="284"/>
              <w:jc w:val="left"/>
              <w:rPr>
                <w:rFonts w:asciiTheme="majorHAnsi" w:hAnsiTheme="majorHAnsi" w:cstheme="majorHAnsi"/>
                <w:b/>
                <w:snapToGrid w:val="0"/>
                <w:color w:val="000000"/>
                <w:sz w:val="24"/>
                <w:szCs w:val="24"/>
              </w:rPr>
            </w:pPr>
            <w:r w:rsidRPr="00301155">
              <w:rPr>
                <w:rFonts w:asciiTheme="majorHAnsi" w:hAnsiTheme="majorHAnsi" w:cstheme="majorHAnsi"/>
                <w:b/>
                <w:snapToGrid w:val="0"/>
                <w:color w:val="000000"/>
                <w:sz w:val="24"/>
                <w:szCs w:val="24"/>
              </w:rPr>
              <w:t>Hệ thống quản lý, công cụ cải tiến NSCL đã áp dụng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3C8CA" w14:textId="77777777" w:rsidR="009D5BEA" w:rsidRPr="00301155" w:rsidRDefault="009D5BEA" w:rsidP="009D5BEA">
            <w:pPr>
              <w:spacing w:before="90" w:after="90"/>
              <w:jc w:val="left"/>
              <w:rPr>
                <w:rFonts w:asciiTheme="majorHAnsi" w:hAnsiTheme="majorHAnsi" w:cstheme="majorHAnsi"/>
                <w:i/>
                <w:snapToGrid w:val="0"/>
                <w:sz w:val="24"/>
                <w:szCs w:val="24"/>
              </w:rPr>
            </w:pP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instrText xml:space="preserve"> FORMCHECKBOX </w:instrText>
            </w:r>
            <w:r w:rsidR="00EA6736">
              <w:rPr>
                <w:rFonts w:asciiTheme="majorHAnsi" w:hAnsiTheme="majorHAnsi" w:cstheme="majorHAnsi"/>
                <w:i/>
                <w:sz w:val="24"/>
                <w:szCs w:val="24"/>
              </w:rPr>
            </w:r>
            <w:r w:rsidR="00EA6736">
              <w:rPr>
                <w:rFonts w:asciiTheme="majorHAnsi" w:hAnsiTheme="majorHAnsi" w:cstheme="majorHAnsi"/>
                <w:i/>
                <w:sz w:val="24"/>
                <w:szCs w:val="24"/>
              </w:rPr>
              <w:fldChar w:fldCharType="separate"/>
            </w: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fldChar w:fldCharType="end"/>
            </w: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 w:rsidRPr="00301155">
              <w:rPr>
                <w:rFonts w:asciiTheme="majorHAnsi" w:hAnsiTheme="majorHAnsi" w:cstheme="majorHAnsi"/>
                <w:i/>
                <w:snapToGrid w:val="0"/>
                <w:sz w:val="24"/>
                <w:szCs w:val="24"/>
              </w:rPr>
              <w:t>ISO 9000</w:t>
            </w:r>
          </w:p>
          <w:p w14:paraId="6AF57C3B" w14:textId="253970F4" w:rsidR="009D5BEA" w:rsidRPr="00301155" w:rsidRDefault="009D5BEA" w:rsidP="009D5BEA">
            <w:pPr>
              <w:spacing w:before="90" w:after="90"/>
              <w:jc w:val="left"/>
              <w:rPr>
                <w:rFonts w:asciiTheme="majorHAnsi" w:hAnsiTheme="majorHAnsi" w:cstheme="majorHAnsi"/>
                <w:i/>
                <w:snapToGrid w:val="0"/>
                <w:color w:val="000000"/>
                <w:sz w:val="24"/>
                <w:szCs w:val="24"/>
              </w:rPr>
            </w:pP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instrText xml:space="preserve"> FORMCHECKBOX </w:instrText>
            </w:r>
            <w:r w:rsidR="00EA6736">
              <w:rPr>
                <w:rFonts w:asciiTheme="majorHAnsi" w:hAnsiTheme="majorHAnsi" w:cstheme="majorHAnsi"/>
                <w:i/>
                <w:sz w:val="24"/>
                <w:szCs w:val="24"/>
              </w:rPr>
            </w:r>
            <w:r w:rsidR="00EA6736">
              <w:rPr>
                <w:rFonts w:asciiTheme="majorHAnsi" w:hAnsiTheme="majorHAnsi" w:cstheme="majorHAnsi"/>
                <w:i/>
                <w:sz w:val="24"/>
                <w:szCs w:val="24"/>
              </w:rPr>
              <w:fldChar w:fldCharType="separate"/>
            </w: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fldChar w:fldCharType="end"/>
            </w: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 w:rsidR="00BC1154">
              <w:rPr>
                <w:rFonts w:asciiTheme="majorHAnsi" w:hAnsiTheme="majorHAnsi" w:cstheme="majorHAnsi"/>
                <w:i/>
                <w:sz w:val="24"/>
                <w:szCs w:val="24"/>
              </w:rPr>
              <w:t>ISO 22000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57443" w14:textId="77777777" w:rsidR="009D5BEA" w:rsidRPr="00301155" w:rsidRDefault="009D5BEA" w:rsidP="009D5BEA">
            <w:pPr>
              <w:spacing w:before="90" w:after="90"/>
              <w:jc w:val="left"/>
              <w:rPr>
                <w:rFonts w:asciiTheme="majorHAnsi" w:hAnsiTheme="majorHAnsi" w:cstheme="majorHAnsi"/>
                <w:i/>
                <w:snapToGrid w:val="0"/>
                <w:sz w:val="24"/>
                <w:szCs w:val="24"/>
              </w:rPr>
            </w:pP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instrText xml:space="preserve"> FORMCHECKBOX </w:instrText>
            </w:r>
            <w:r w:rsidR="00EA6736">
              <w:rPr>
                <w:rFonts w:asciiTheme="majorHAnsi" w:hAnsiTheme="majorHAnsi" w:cstheme="majorHAnsi"/>
                <w:i/>
                <w:sz w:val="24"/>
                <w:szCs w:val="24"/>
              </w:rPr>
            </w:r>
            <w:r w:rsidR="00EA6736">
              <w:rPr>
                <w:rFonts w:asciiTheme="majorHAnsi" w:hAnsiTheme="majorHAnsi" w:cstheme="majorHAnsi"/>
                <w:i/>
                <w:sz w:val="24"/>
                <w:szCs w:val="24"/>
              </w:rPr>
              <w:fldChar w:fldCharType="separate"/>
            </w: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fldChar w:fldCharType="end"/>
            </w: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 w:rsidRPr="00301155">
              <w:rPr>
                <w:rFonts w:asciiTheme="majorHAnsi" w:hAnsiTheme="majorHAnsi" w:cstheme="majorHAnsi"/>
                <w:i/>
                <w:snapToGrid w:val="0"/>
                <w:sz w:val="24"/>
                <w:szCs w:val="24"/>
              </w:rPr>
              <w:t>ISO 14000</w:t>
            </w:r>
          </w:p>
          <w:p w14:paraId="66ABCF54" w14:textId="5674A8E2" w:rsidR="009D5BEA" w:rsidRPr="00301155" w:rsidRDefault="009D5BEA" w:rsidP="009D5BEA">
            <w:pPr>
              <w:spacing w:before="90" w:after="90"/>
              <w:jc w:val="left"/>
              <w:rPr>
                <w:rFonts w:asciiTheme="majorHAnsi" w:hAnsiTheme="majorHAnsi" w:cstheme="majorHAnsi"/>
                <w:i/>
                <w:snapToGrid w:val="0"/>
                <w:color w:val="000000"/>
                <w:sz w:val="24"/>
                <w:szCs w:val="24"/>
              </w:rPr>
            </w:pP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instrText xml:space="preserve"> FORMCHECKBOX </w:instrText>
            </w:r>
            <w:r w:rsidR="00EA6736">
              <w:rPr>
                <w:rFonts w:asciiTheme="majorHAnsi" w:hAnsiTheme="majorHAnsi" w:cstheme="majorHAnsi"/>
                <w:i/>
                <w:sz w:val="24"/>
                <w:szCs w:val="24"/>
              </w:rPr>
            </w:r>
            <w:r w:rsidR="00EA6736">
              <w:rPr>
                <w:rFonts w:asciiTheme="majorHAnsi" w:hAnsiTheme="majorHAnsi" w:cstheme="majorHAnsi"/>
                <w:i/>
                <w:sz w:val="24"/>
                <w:szCs w:val="24"/>
              </w:rPr>
              <w:fldChar w:fldCharType="separate"/>
            </w: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fldChar w:fldCharType="end"/>
            </w: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 w:rsidR="00BC1154">
              <w:rPr>
                <w:rFonts w:asciiTheme="majorHAnsi" w:hAnsiTheme="majorHAnsi" w:cstheme="majorHAnsi"/>
                <w:i/>
                <w:sz w:val="24"/>
                <w:szCs w:val="24"/>
              </w:rPr>
              <w:t>ISO 45000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4A1DB" w14:textId="77777777" w:rsidR="009D5BEA" w:rsidRPr="00301155" w:rsidRDefault="009D5BEA" w:rsidP="009D5BEA">
            <w:pPr>
              <w:spacing w:before="90" w:after="90"/>
              <w:jc w:val="left"/>
              <w:rPr>
                <w:rFonts w:asciiTheme="majorHAnsi" w:hAnsiTheme="majorHAnsi" w:cstheme="majorHAnsi"/>
                <w:i/>
                <w:snapToGrid w:val="0"/>
                <w:sz w:val="24"/>
                <w:szCs w:val="24"/>
              </w:rPr>
            </w:pP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instrText xml:space="preserve"> FORMCHECKBOX </w:instrText>
            </w:r>
            <w:r w:rsidR="00EA6736">
              <w:rPr>
                <w:rFonts w:asciiTheme="majorHAnsi" w:hAnsiTheme="majorHAnsi" w:cstheme="majorHAnsi"/>
                <w:i/>
                <w:sz w:val="24"/>
                <w:szCs w:val="24"/>
              </w:rPr>
            </w:r>
            <w:r w:rsidR="00EA6736">
              <w:rPr>
                <w:rFonts w:asciiTheme="majorHAnsi" w:hAnsiTheme="majorHAnsi" w:cstheme="majorHAnsi"/>
                <w:i/>
                <w:sz w:val="24"/>
                <w:szCs w:val="24"/>
              </w:rPr>
              <w:fldChar w:fldCharType="separate"/>
            </w: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fldChar w:fldCharType="end"/>
            </w: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 w:rsidRPr="00301155">
              <w:rPr>
                <w:rFonts w:asciiTheme="majorHAnsi" w:hAnsiTheme="majorHAnsi" w:cstheme="majorHAnsi"/>
                <w:i/>
                <w:snapToGrid w:val="0"/>
                <w:sz w:val="24"/>
                <w:szCs w:val="24"/>
              </w:rPr>
              <w:t>5S</w:t>
            </w:r>
          </w:p>
          <w:p w14:paraId="683DB8EF" w14:textId="4512191D" w:rsidR="009D5BEA" w:rsidRPr="00301155" w:rsidRDefault="009D5BEA" w:rsidP="009D5BEA">
            <w:pPr>
              <w:spacing w:before="90" w:after="90"/>
              <w:jc w:val="left"/>
              <w:rPr>
                <w:rFonts w:asciiTheme="majorHAnsi" w:hAnsiTheme="majorHAnsi" w:cstheme="majorHAnsi"/>
                <w:i/>
                <w:snapToGrid w:val="0"/>
                <w:color w:val="000000"/>
                <w:sz w:val="24"/>
                <w:szCs w:val="24"/>
              </w:rPr>
            </w:pP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instrText xml:space="preserve"> FORMCHECKBOX </w:instrText>
            </w:r>
            <w:r w:rsidR="00EA6736">
              <w:rPr>
                <w:rFonts w:asciiTheme="majorHAnsi" w:hAnsiTheme="majorHAnsi" w:cstheme="majorHAnsi"/>
                <w:i/>
                <w:sz w:val="24"/>
                <w:szCs w:val="24"/>
              </w:rPr>
            </w:r>
            <w:r w:rsidR="00EA6736">
              <w:rPr>
                <w:rFonts w:asciiTheme="majorHAnsi" w:hAnsiTheme="majorHAnsi" w:cstheme="majorHAnsi"/>
                <w:i/>
                <w:sz w:val="24"/>
                <w:szCs w:val="24"/>
              </w:rPr>
              <w:fldChar w:fldCharType="separate"/>
            </w: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fldChar w:fldCharType="end"/>
            </w: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TWI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73144" w14:textId="77777777" w:rsidR="009D5BEA" w:rsidRPr="00301155" w:rsidRDefault="009D5BEA" w:rsidP="009D5BEA">
            <w:pPr>
              <w:spacing w:before="90" w:after="90"/>
              <w:jc w:val="left"/>
              <w:rPr>
                <w:rFonts w:asciiTheme="majorHAnsi" w:hAnsiTheme="majorHAnsi" w:cstheme="majorHAnsi"/>
                <w:i/>
                <w:snapToGrid w:val="0"/>
                <w:sz w:val="24"/>
                <w:szCs w:val="24"/>
              </w:rPr>
            </w:pP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instrText xml:space="preserve"> FORMCHECKBOX </w:instrText>
            </w:r>
            <w:r w:rsidR="00EA6736">
              <w:rPr>
                <w:rFonts w:asciiTheme="majorHAnsi" w:hAnsiTheme="majorHAnsi" w:cstheme="majorHAnsi"/>
                <w:i/>
                <w:sz w:val="24"/>
                <w:szCs w:val="24"/>
              </w:rPr>
            </w:r>
            <w:r w:rsidR="00EA6736">
              <w:rPr>
                <w:rFonts w:asciiTheme="majorHAnsi" w:hAnsiTheme="majorHAnsi" w:cstheme="majorHAnsi"/>
                <w:i/>
                <w:sz w:val="24"/>
                <w:szCs w:val="24"/>
              </w:rPr>
              <w:fldChar w:fldCharType="separate"/>
            </w: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fldChar w:fldCharType="end"/>
            </w: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 w:rsidRPr="00301155">
              <w:rPr>
                <w:rFonts w:asciiTheme="majorHAnsi" w:hAnsiTheme="majorHAnsi" w:cstheme="majorHAnsi"/>
                <w:i/>
                <w:snapToGrid w:val="0"/>
                <w:sz w:val="24"/>
                <w:szCs w:val="24"/>
              </w:rPr>
              <w:t>Lean</w:t>
            </w:r>
          </w:p>
          <w:p w14:paraId="22EC867D" w14:textId="5259CC3A" w:rsidR="009D5BEA" w:rsidRPr="00301155" w:rsidRDefault="009D5BEA" w:rsidP="009D5BEA">
            <w:pPr>
              <w:spacing w:before="90" w:after="90"/>
              <w:jc w:val="left"/>
              <w:rPr>
                <w:rFonts w:asciiTheme="majorHAnsi" w:hAnsiTheme="majorHAnsi" w:cstheme="majorHAnsi"/>
                <w:i/>
                <w:snapToGrid w:val="0"/>
                <w:color w:val="000000"/>
                <w:sz w:val="24"/>
                <w:szCs w:val="24"/>
              </w:rPr>
            </w:pP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instrText xml:space="preserve"> FORMCHECKBOX </w:instrText>
            </w:r>
            <w:r w:rsidR="00EA6736">
              <w:rPr>
                <w:rFonts w:asciiTheme="majorHAnsi" w:hAnsiTheme="majorHAnsi" w:cstheme="majorHAnsi"/>
                <w:i/>
                <w:sz w:val="24"/>
                <w:szCs w:val="24"/>
              </w:rPr>
            </w:r>
            <w:r w:rsidR="00EA6736">
              <w:rPr>
                <w:rFonts w:asciiTheme="majorHAnsi" w:hAnsiTheme="majorHAnsi" w:cstheme="majorHAnsi"/>
                <w:i/>
                <w:sz w:val="24"/>
                <w:szCs w:val="24"/>
              </w:rPr>
              <w:fldChar w:fldCharType="separate"/>
            </w: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fldChar w:fldCharType="end"/>
            </w:r>
            <w:r w:rsidRPr="00301155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 w:rsidRPr="00301155">
              <w:rPr>
                <w:rFonts w:asciiTheme="majorHAnsi" w:hAnsiTheme="majorHAnsi" w:cstheme="majorHAnsi"/>
                <w:i/>
                <w:snapToGrid w:val="0"/>
                <w:sz w:val="24"/>
                <w:szCs w:val="24"/>
              </w:rPr>
              <w:t>Kaizen</w:t>
            </w:r>
          </w:p>
        </w:tc>
      </w:tr>
      <w:tr w:rsidR="009D5BEA" w:rsidRPr="005D694A" w14:paraId="1E8A32BA" w14:textId="77777777" w:rsidTr="00803B83">
        <w:trPr>
          <w:trHeight w:val="515"/>
        </w:trPr>
        <w:tc>
          <w:tcPr>
            <w:tcW w:w="9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BBEC7" w14:textId="77777777" w:rsidR="009D5BEA" w:rsidRPr="009D5BEA" w:rsidRDefault="009D5BEA" w:rsidP="009D5BEA">
            <w:pPr>
              <w:numPr>
                <w:ilvl w:val="0"/>
                <w:numId w:val="1"/>
              </w:numPr>
              <w:tabs>
                <w:tab w:val="num" w:pos="284"/>
              </w:tabs>
              <w:spacing w:before="180" w:line="240" w:lineRule="auto"/>
              <w:ind w:left="284" w:hanging="284"/>
              <w:jc w:val="left"/>
              <w:rPr>
                <w:rFonts w:asciiTheme="majorHAnsi" w:hAnsiTheme="majorHAnsi" w:cstheme="maj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7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1189E" w14:textId="4EACF285" w:rsidR="009D5BEA" w:rsidRPr="009D5BEA" w:rsidRDefault="009D5BEA" w:rsidP="009D5BEA">
            <w:pPr>
              <w:spacing w:before="90" w:after="9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9D5BEA">
              <w:rPr>
                <w:rFonts w:asciiTheme="majorHAnsi" w:hAnsiTheme="majorHAnsi" w:cstheme="majorHAnsi"/>
                <w:i/>
                <w:sz w:val="22"/>
              </w:rPr>
              <w:t>Khác</w:t>
            </w:r>
            <w:r w:rsidRPr="009D5BEA">
              <w:rPr>
                <w:rFonts w:asciiTheme="majorHAnsi" w:hAnsiTheme="majorHAnsi" w:cstheme="majorHAnsi"/>
                <w:sz w:val="22"/>
              </w:rPr>
              <w:t>:</w:t>
            </w:r>
          </w:p>
        </w:tc>
      </w:tr>
      <w:tr w:rsidR="005C6D31" w:rsidRPr="008133B2" w14:paraId="44C6CDEE" w14:textId="77777777" w:rsidTr="007726FD">
        <w:tc>
          <w:tcPr>
            <w:tcW w:w="927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6C8CE6E" w14:textId="55B1D60E" w:rsidR="005C6D31" w:rsidRPr="005D694A" w:rsidRDefault="005C6D31" w:rsidP="00B520E3">
            <w:pPr>
              <w:numPr>
                <w:ilvl w:val="0"/>
                <w:numId w:val="1"/>
              </w:numPr>
              <w:tabs>
                <w:tab w:val="num" w:pos="284"/>
              </w:tabs>
              <w:spacing w:before="180" w:line="240" w:lineRule="auto"/>
              <w:ind w:left="284" w:hanging="284"/>
              <w:jc w:val="lef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5D694A">
              <w:rPr>
                <w:b/>
                <w:snapToGrid w:val="0"/>
                <w:color w:val="000000"/>
                <w:sz w:val="24"/>
                <w:szCs w:val="24"/>
              </w:rPr>
              <w:t xml:space="preserve">Đăng ký xây dựng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công cụ/ hệ thống</w:t>
            </w:r>
            <w:r w:rsidR="00CA7D28">
              <w:rPr>
                <w:b/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73" w:type="pct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50A42907" w14:textId="5CCA8FF1" w:rsidR="005C6D31" w:rsidRPr="008133B2" w:rsidRDefault="00FA1A4A" w:rsidP="00803B83">
            <w:pPr>
              <w:spacing w:before="240" w:after="120"/>
              <w:ind w:left="340" w:hanging="340"/>
              <w:rPr>
                <w:i/>
                <w:color w:val="000000"/>
                <w:sz w:val="24"/>
                <w:szCs w:val="24"/>
                <w:lang w:val="nl-NL"/>
              </w:rPr>
            </w:pPr>
            <w:r w:rsidRPr="005D694A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B2">
              <w:rPr>
                <w:i/>
                <w:sz w:val="24"/>
                <w:szCs w:val="24"/>
                <w:lang w:val="nl-NL"/>
              </w:rPr>
              <w:instrText xml:space="preserve"> FORMCHECKBOX </w:instrText>
            </w:r>
            <w:r w:rsidR="00EA6736">
              <w:rPr>
                <w:i/>
                <w:sz w:val="24"/>
                <w:szCs w:val="24"/>
              </w:rPr>
            </w:r>
            <w:r w:rsidR="00EA6736">
              <w:rPr>
                <w:i/>
                <w:sz w:val="24"/>
                <w:szCs w:val="24"/>
              </w:rPr>
              <w:fldChar w:fldCharType="separate"/>
            </w:r>
            <w:r w:rsidRPr="005D694A">
              <w:rPr>
                <w:i/>
                <w:sz w:val="24"/>
                <w:szCs w:val="24"/>
              </w:rPr>
              <w:fldChar w:fldCharType="end"/>
            </w:r>
            <w:r w:rsidRPr="008133B2">
              <w:rPr>
                <w:i/>
                <w:sz w:val="24"/>
                <w:szCs w:val="24"/>
                <w:lang w:val="nl-NL"/>
              </w:rPr>
              <w:t xml:space="preserve">  </w:t>
            </w:r>
            <w:r w:rsidR="00803B83">
              <w:rPr>
                <w:i/>
                <w:sz w:val="24"/>
                <w:szCs w:val="24"/>
                <w:lang w:val="nl-NL"/>
              </w:rPr>
              <w:t xml:space="preserve">Áp dụng </w:t>
            </w:r>
            <w:r w:rsidR="00D365F1">
              <w:rPr>
                <w:i/>
                <w:sz w:val="24"/>
                <w:szCs w:val="24"/>
                <w:lang w:val="nl-NL"/>
              </w:rPr>
              <w:t>Hạch toán chi phí dòng nguyên liệu (MFCA)</w:t>
            </w:r>
            <w:r w:rsidR="00803B83">
              <w:rPr>
                <w:i/>
                <w:sz w:val="24"/>
                <w:szCs w:val="24"/>
                <w:lang w:val="nl-NL"/>
              </w:rPr>
              <w:t xml:space="preserve"> cho doanh nghiệp trong KCN</w:t>
            </w:r>
          </w:p>
        </w:tc>
      </w:tr>
      <w:tr w:rsidR="005C6D31" w:rsidRPr="00F512F6" w14:paraId="26DC6B69" w14:textId="77777777" w:rsidTr="00E1255D">
        <w:trPr>
          <w:trHeight w:val="992"/>
        </w:trPr>
        <w:tc>
          <w:tcPr>
            <w:tcW w:w="9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6FBE1" w14:textId="77777777" w:rsidR="005C6D31" w:rsidRPr="008133B2" w:rsidRDefault="005C6D31" w:rsidP="00B520E3">
            <w:pPr>
              <w:numPr>
                <w:ilvl w:val="0"/>
                <w:numId w:val="1"/>
              </w:numPr>
              <w:tabs>
                <w:tab w:val="num" w:pos="284"/>
              </w:tabs>
              <w:spacing w:before="180" w:line="240" w:lineRule="auto"/>
              <w:ind w:left="284" w:hanging="284"/>
              <w:jc w:val="left"/>
              <w:rPr>
                <w:b/>
                <w:snapToGrid w:val="0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073" w:type="pct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6789A719" w14:textId="260EE26B" w:rsidR="005C6D31" w:rsidRPr="00FA1A4A" w:rsidRDefault="00FA1A4A" w:rsidP="00B40F9E">
            <w:pPr>
              <w:spacing w:before="240" w:after="120"/>
              <w:ind w:left="340" w:hanging="340"/>
              <w:rPr>
                <w:sz w:val="24"/>
                <w:szCs w:val="24"/>
                <w:lang w:val="pt-BR"/>
              </w:rPr>
            </w:pPr>
            <w:r w:rsidRPr="005D694A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B2">
              <w:rPr>
                <w:i/>
                <w:sz w:val="24"/>
                <w:szCs w:val="24"/>
                <w:lang w:val="nl-NL"/>
              </w:rPr>
              <w:instrText xml:space="preserve"> FORMCHECKBOX </w:instrText>
            </w:r>
            <w:r w:rsidR="00EA6736">
              <w:rPr>
                <w:i/>
                <w:sz w:val="24"/>
                <w:szCs w:val="24"/>
              </w:rPr>
            </w:r>
            <w:r w:rsidR="00EA6736">
              <w:rPr>
                <w:i/>
                <w:sz w:val="24"/>
                <w:szCs w:val="24"/>
              </w:rPr>
              <w:fldChar w:fldCharType="separate"/>
            </w:r>
            <w:r w:rsidRPr="005D694A">
              <w:rPr>
                <w:i/>
                <w:sz w:val="24"/>
                <w:szCs w:val="24"/>
              </w:rPr>
              <w:fldChar w:fldCharType="end"/>
            </w:r>
            <w:r w:rsidRPr="008133B2">
              <w:rPr>
                <w:i/>
                <w:sz w:val="24"/>
                <w:szCs w:val="24"/>
                <w:lang w:val="nl-NL"/>
              </w:rPr>
              <w:t xml:space="preserve">  </w:t>
            </w:r>
            <w:r w:rsidR="00BC1154" w:rsidRPr="00BC1154">
              <w:rPr>
                <w:i/>
                <w:sz w:val="24"/>
                <w:szCs w:val="24"/>
                <w:lang w:val="nl-NL"/>
              </w:rPr>
              <w:t xml:space="preserve">Áp dụng </w:t>
            </w:r>
            <w:r w:rsidR="00E909B1">
              <w:rPr>
                <w:i/>
                <w:sz w:val="24"/>
                <w:szCs w:val="24"/>
                <w:lang w:val="nl-NL"/>
              </w:rPr>
              <w:t xml:space="preserve">kết hợp </w:t>
            </w:r>
            <w:r w:rsidR="00BC1154" w:rsidRPr="00BC1154">
              <w:rPr>
                <w:i/>
                <w:sz w:val="24"/>
                <w:szCs w:val="24"/>
                <w:lang w:val="nl-NL"/>
              </w:rPr>
              <w:t xml:space="preserve">các công cụ 5S, Kaizen và </w:t>
            </w:r>
            <w:r w:rsidR="00E909B1">
              <w:rPr>
                <w:i/>
                <w:sz w:val="24"/>
                <w:szCs w:val="24"/>
                <w:lang w:val="nl-NL"/>
              </w:rPr>
              <w:t xml:space="preserve">giải pháp theo </w:t>
            </w:r>
            <w:r w:rsidR="00BC1154" w:rsidRPr="00BC1154">
              <w:rPr>
                <w:i/>
                <w:sz w:val="24"/>
                <w:szCs w:val="24"/>
                <w:lang w:val="nl-NL"/>
              </w:rPr>
              <w:t>Năng suất xanh (GP) cho doanh nghiệp thủ công mỹ nghệ</w:t>
            </w:r>
          </w:p>
        </w:tc>
      </w:tr>
      <w:tr w:rsidR="00E1255D" w:rsidRPr="00F512F6" w14:paraId="6FA19471" w14:textId="77777777" w:rsidTr="0082501B">
        <w:trPr>
          <w:trHeight w:val="541"/>
        </w:trPr>
        <w:tc>
          <w:tcPr>
            <w:tcW w:w="9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00" w:fill="auto"/>
            <w:vAlign w:val="center"/>
          </w:tcPr>
          <w:p w14:paraId="73285F9B" w14:textId="148B32A3" w:rsidR="00E1255D" w:rsidRPr="008133B2" w:rsidRDefault="00051284" w:rsidP="0082501B">
            <w:pPr>
              <w:numPr>
                <w:ilvl w:val="0"/>
                <w:numId w:val="1"/>
              </w:numPr>
              <w:tabs>
                <w:tab w:val="left" w:pos="426"/>
              </w:tabs>
              <w:spacing w:before="180" w:line="240" w:lineRule="auto"/>
              <w:ind w:left="284" w:hanging="284"/>
              <w:jc w:val="left"/>
              <w:rPr>
                <w:b/>
                <w:snapToGrid w:val="0"/>
                <w:color w:val="000000"/>
                <w:sz w:val="24"/>
                <w:szCs w:val="24"/>
                <w:lang w:val="nl-NL"/>
              </w:rPr>
            </w:pPr>
            <w:r w:rsidRPr="00F512F6">
              <w:rPr>
                <w:b/>
                <w:snapToGrid w:val="0"/>
                <w:color w:val="000000"/>
                <w:sz w:val="24"/>
                <w:szCs w:val="24"/>
                <w:lang w:val="nl-NL"/>
              </w:rPr>
              <w:lastRenderedPageBreak/>
              <w:t xml:space="preserve">Phạm vi </w:t>
            </w:r>
            <w:r w:rsidR="0061448F">
              <w:rPr>
                <w:b/>
                <w:snapToGrid w:val="0"/>
                <w:color w:val="000000"/>
                <w:sz w:val="24"/>
                <w:szCs w:val="24"/>
                <w:lang w:val="nl-NL"/>
              </w:rPr>
              <w:t xml:space="preserve"> </w:t>
            </w:r>
            <w:r w:rsidRPr="00F512F6">
              <w:rPr>
                <w:b/>
                <w:snapToGrid w:val="0"/>
                <w:color w:val="000000"/>
                <w:sz w:val="24"/>
                <w:szCs w:val="24"/>
                <w:lang w:val="nl-NL"/>
              </w:rPr>
              <w:t xml:space="preserve">dự kiến </w:t>
            </w:r>
            <w:r w:rsidR="0061448F">
              <w:rPr>
                <w:b/>
                <w:snapToGrid w:val="0"/>
                <w:color w:val="000000"/>
                <w:sz w:val="24"/>
                <w:szCs w:val="24"/>
                <w:lang w:val="nl-NL"/>
              </w:rPr>
              <w:t xml:space="preserve">  </w:t>
            </w:r>
            <w:r w:rsidRPr="00F512F6">
              <w:rPr>
                <w:b/>
                <w:snapToGrid w:val="0"/>
                <w:color w:val="000000"/>
                <w:sz w:val="24"/>
                <w:szCs w:val="24"/>
                <w:lang w:val="nl-NL"/>
              </w:rPr>
              <w:t>áp dụng:</w:t>
            </w:r>
          </w:p>
        </w:tc>
        <w:tc>
          <w:tcPr>
            <w:tcW w:w="4073" w:type="pct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FFFF00" w:fill="auto"/>
          </w:tcPr>
          <w:p w14:paraId="6EE8AF7F" w14:textId="1B03C281" w:rsidR="00E1255D" w:rsidRPr="008133B2" w:rsidRDefault="00E1255D" w:rsidP="00ED4A7E">
            <w:pPr>
              <w:spacing w:before="180"/>
              <w:rPr>
                <w:snapToGrid w:val="0"/>
                <w:color w:val="000000"/>
                <w:sz w:val="24"/>
                <w:szCs w:val="24"/>
                <w:lang w:val="nl-NL"/>
              </w:rPr>
            </w:pPr>
          </w:p>
        </w:tc>
      </w:tr>
      <w:tr w:rsidR="00E1255D" w:rsidRPr="00F512F6" w14:paraId="155BC4BB" w14:textId="77777777" w:rsidTr="00E1255D">
        <w:trPr>
          <w:trHeight w:val="541"/>
        </w:trPr>
        <w:tc>
          <w:tcPr>
            <w:tcW w:w="927" w:type="pct"/>
            <w:vMerge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FFFF00" w:fill="auto"/>
          </w:tcPr>
          <w:p w14:paraId="2142B369" w14:textId="77777777" w:rsidR="00E1255D" w:rsidRPr="008133B2" w:rsidRDefault="00E1255D" w:rsidP="00B837B7">
            <w:pPr>
              <w:numPr>
                <w:ilvl w:val="0"/>
                <w:numId w:val="1"/>
              </w:numPr>
              <w:spacing w:before="180" w:line="240" w:lineRule="auto"/>
              <w:ind w:left="284" w:hanging="284"/>
              <w:jc w:val="left"/>
              <w:rPr>
                <w:b/>
                <w:snapToGrid w:val="0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073" w:type="pct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FFFF00" w:fill="auto"/>
          </w:tcPr>
          <w:p w14:paraId="16E975E0" w14:textId="77777777" w:rsidR="00E1255D" w:rsidRPr="008133B2" w:rsidRDefault="00E1255D" w:rsidP="00ED4A7E">
            <w:pPr>
              <w:spacing w:before="180"/>
              <w:rPr>
                <w:snapToGrid w:val="0"/>
                <w:color w:val="000000"/>
                <w:sz w:val="24"/>
                <w:szCs w:val="24"/>
                <w:lang w:val="nl-NL"/>
              </w:rPr>
            </w:pPr>
          </w:p>
        </w:tc>
      </w:tr>
      <w:tr w:rsidR="00E1255D" w:rsidRPr="00F512F6" w14:paraId="7DC2EF0B" w14:textId="77777777" w:rsidTr="00E1255D">
        <w:trPr>
          <w:trHeight w:val="541"/>
        </w:trPr>
        <w:tc>
          <w:tcPr>
            <w:tcW w:w="927" w:type="pct"/>
            <w:vMerge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FFFF00" w:fill="auto"/>
          </w:tcPr>
          <w:p w14:paraId="05251904" w14:textId="77777777" w:rsidR="00E1255D" w:rsidRPr="008133B2" w:rsidRDefault="00E1255D" w:rsidP="00B837B7">
            <w:pPr>
              <w:numPr>
                <w:ilvl w:val="0"/>
                <w:numId w:val="1"/>
              </w:numPr>
              <w:spacing w:before="180" w:line="240" w:lineRule="auto"/>
              <w:ind w:left="284" w:hanging="284"/>
              <w:jc w:val="left"/>
              <w:rPr>
                <w:b/>
                <w:snapToGrid w:val="0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073" w:type="pct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FFFF00" w:fill="auto"/>
          </w:tcPr>
          <w:p w14:paraId="7B3D67C5" w14:textId="77777777" w:rsidR="00E1255D" w:rsidRPr="008133B2" w:rsidRDefault="00E1255D" w:rsidP="00ED4A7E">
            <w:pPr>
              <w:spacing w:before="180"/>
              <w:rPr>
                <w:snapToGrid w:val="0"/>
                <w:color w:val="000000"/>
                <w:sz w:val="24"/>
                <w:szCs w:val="24"/>
                <w:lang w:val="nl-NL"/>
              </w:rPr>
            </w:pPr>
          </w:p>
        </w:tc>
      </w:tr>
      <w:tr w:rsidR="005C6D31" w:rsidRPr="005D694A" w14:paraId="614B2931" w14:textId="77777777" w:rsidTr="00E1255D">
        <w:tc>
          <w:tcPr>
            <w:tcW w:w="92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FFFF00" w:fill="auto"/>
          </w:tcPr>
          <w:p w14:paraId="5D4E181B" w14:textId="77777777" w:rsidR="005C6D31" w:rsidRPr="005D694A" w:rsidRDefault="005C6D31" w:rsidP="005C6D31">
            <w:pPr>
              <w:numPr>
                <w:ilvl w:val="0"/>
                <w:numId w:val="1"/>
              </w:numPr>
              <w:tabs>
                <w:tab w:val="left" w:pos="426"/>
              </w:tabs>
              <w:spacing w:before="180" w:line="240" w:lineRule="auto"/>
              <w:ind w:left="284" w:hanging="284"/>
              <w:jc w:val="lef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5D694A">
              <w:rPr>
                <w:b/>
                <w:snapToGrid w:val="0"/>
                <w:color w:val="000000"/>
                <w:sz w:val="24"/>
                <w:szCs w:val="24"/>
              </w:rPr>
              <w:t>Người liên hệ: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FFFF00" w:fill="auto"/>
          </w:tcPr>
          <w:p w14:paraId="17FF9CFA" w14:textId="77777777" w:rsidR="005C6D31" w:rsidRPr="005D694A" w:rsidRDefault="005C6D31" w:rsidP="00ED4A7E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FFFF00" w:fill="auto"/>
          </w:tcPr>
          <w:p w14:paraId="4435DC24" w14:textId="77777777" w:rsidR="005C6D31" w:rsidRPr="005D694A" w:rsidRDefault="005C6D31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  <w:r w:rsidRPr="005D694A">
              <w:rPr>
                <w:snapToGrid w:val="0"/>
                <w:color w:val="000000"/>
                <w:sz w:val="24"/>
                <w:szCs w:val="24"/>
              </w:rPr>
              <w:t>Chức vụ:</w:t>
            </w:r>
          </w:p>
        </w:tc>
      </w:tr>
      <w:tr w:rsidR="005C6D31" w:rsidRPr="005D694A" w14:paraId="0F638C25" w14:textId="77777777" w:rsidTr="00CA7D28">
        <w:trPr>
          <w:cantSplit/>
        </w:trPr>
        <w:tc>
          <w:tcPr>
            <w:tcW w:w="92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FFFF00" w:fill="auto"/>
          </w:tcPr>
          <w:p w14:paraId="1B782E05" w14:textId="77777777" w:rsidR="005C6D31" w:rsidRPr="005D694A" w:rsidRDefault="005C6D31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10" w:type="pct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FFFF00" w:fill="auto"/>
          </w:tcPr>
          <w:p w14:paraId="6C8A3AE6" w14:textId="77777777" w:rsidR="005C6D31" w:rsidRPr="005D694A" w:rsidRDefault="005C6D31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  <w:r w:rsidRPr="005D694A">
              <w:rPr>
                <w:snapToGrid w:val="0"/>
                <w:color w:val="000000"/>
                <w:sz w:val="24"/>
                <w:szCs w:val="24"/>
              </w:rPr>
              <w:t>Tel:</w:t>
            </w:r>
          </w:p>
        </w:tc>
        <w:tc>
          <w:tcPr>
            <w:tcW w:w="1863" w:type="pct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FFFF00" w:fill="auto"/>
          </w:tcPr>
          <w:p w14:paraId="0E027588" w14:textId="77777777" w:rsidR="005C6D31" w:rsidRPr="005D694A" w:rsidRDefault="005C6D31" w:rsidP="00B837B7">
            <w:pPr>
              <w:spacing w:before="180"/>
              <w:rPr>
                <w:snapToGrid w:val="0"/>
                <w:color w:val="000000"/>
                <w:sz w:val="24"/>
                <w:szCs w:val="24"/>
              </w:rPr>
            </w:pPr>
            <w:r w:rsidRPr="005D694A">
              <w:rPr>
                <w:snapToGrid w:val="0"/>
                <w:color w:val="000000"/>
                <w:sz w:val="24"/>
                <w:szCs w:val="24"/>
              </w:rPr>
              <w:t>Email:</w:t>
            </w:r>
          </w:p>
        </w:tc>
      </w:tr>
    </w:tbl>
    <w:p w14:paraId="79042195" w14:textId="61A7B124" w:rsidR="00840D01" w:rsidRDefault="006D6EF6" w:rsidP="0052044A">
      <w:pPr>
        <w:numPr>
          <w:ilvl w:val="0"/>
          <w:numId w:val="1"/>
        </w:numPr>
        <w:tabs>
          <w:tab w:val="num" w:pos="450"/>
        </w:tabs>
        <w:spacing w:before="200" w:after="240" w:line="264" w:lineRule="auto"/>
        <w:ind w:left="289" w:hanging="289"/>
        <w:rPr>
          <w:b/>
          <w:snapToGrid w:val="0"/>
          <w:color w:val="000000"/>
          <w:sz w:val="24"/>
          <w:szCs w:val="24"/>
        </w:rPr>
      </w:pPr>
      <w:r w:rsidRPr="005D694A">
        <w:rPr>
          <w:b/>
          <w:snapToGrid w:val="0"/>
          <w:color w:val="000000"/>
          <w:sz w:val="24"/>
          <w:szCs w:val="24"/>
        </w:rPr>
        <w:t xml:space="preserve">Hệ thống quản lý, công </w:t>
      </w:r>
      <w:r w:rsidR="00F11E0C">
        <w:rPr>
          <w:b/>
          <w:snapToGrid w:val="0"/>
          <w:color w:val="000000"/>
          <w:sz w:val="24"/>
          <w:szCs w:val="24"/>
        </w:rPr>
        <w:t xml:space="preserve">cụ </w:t>
      </w:r>
      <w:r w:rsidRPr="005D694A">
        <w:rPr>
          <w:b/>
          <w:snapToGrid w:val="0"/>
          <w:color w:val="000000"/>
          <w:sz w:val="24"/>
          <w:szCs w:val="24"/>
        </w:rPr>
        <w:t>cải tiến năng suất chất lượng khác d</w:t>
      </w:r>
      <w:r w:rsidR="00104CB6" w:rsidRPr="005D694A">
        <w:rPr>
          <w:b/>
          <w:snapToGrid w:val="0"/>
          <w:color w:val="000000"/>
          <w:sz w:val="24"/>
          <w:szCs w:val="24"/>
        </w:rPr>
        <w:t xml:space="preserve">oanh nghiệp </w:t>
      </w:r>
      <w:r w:rsidRPr="005D694A">
        <w:rPr>
          <w:b/>
          <w:snapToGrid w:val="0"/>
          <w:color w:val="000000"/>
          <w:sz w:val="24"/>
          <w:szCs w:val="24"/>
        </w:rPr>
        <w:t xml:space="preserve">mong muốn được </w:t>
      </w:r>
      <w:r w:rsidR="00104CB6" w:rsidRPr="005D694A">
        <w:rPr>
          <w:b/>
          <w:snapToGrid w:val="0"/>
          <w:color w:val="000000"/>
          <w:sz w:val="24"/>
          <w:szCs w:val="24"/>
        </w:rPr>
        <w:t>hỗ</w:t>
      </w:r>
      <w:r w:rsidR="00840D01" w:rsidRPr="005D694A">
        <w:rPr>
          <w:b/>
          <w:snapToGrid w:val="0"/>
          <w:color w:val="000000"/>
          <w:sz w:val="24"/>
          <w:szCs w:val="24"/>
        </w:rPr>
        <w:t xml:space="preserve"> trợ </w:t>
      </w:r>
      <w:r w:rsidR="00104CB6" w:rsidRPr="005D694A">
        <w:rPr>
          <w:b/>
          <w:snapToGrid w:val="0"/>
          <w:color w:val="000000"/>
          <w:sz w:val="24"/>
          <w:szCs w:val="24"/>
        </w:rPr>
        <w:t>áp dụng</w:t>
      </w:r>
      <w:r w:rsidR="00D83949">
        <w:rPr>
          <w:b/>
          <w:snapToGrid w:val="0"/>
          <w:color w:val="000000"/>
          <w:sz w:val="24"/>
          <w:szCs w:val="24"/>
        </w:rPr>
        <w:t xml:space="preserve"> cho những năm tiếp theo</w:t>
      </w:r>
      <w:r w:rsidR="00840D01" w:rsidRPr="005D694A">
        <w:rPr>
          <w:b/>
          <w:snapToGrid w:val="0"/>
          <w:color w:val="000000"/>
          <w:sz w:val="24"/>
          <w:szCs w:val="24"/>
        </w:rPr>
        <w:t>:</w:t>
      </w:r>
    </w:p>
    <w:tbl>
      <w:tblPr>
        <w:tblW w:w="5145" w:type="pct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Look w:val="0000" w:firstRow="0" w:lastRow="0" w:firstColumn="0" w:lastColumn="0" w:noHBand="0" w:noVBand="0"/>
      </w:tblPr>
      <w:tblGrid>
        <w:gridCol w:w="9335"/>
      </w:tblGrid>
      <w:tr w:rsidR="001B7A42" w:rsidRPr="00CA7D28" w14:paraId="48C4E9A3" w14:textId="77777777" w:rsidTr="001B7A42">
        <w:trPr>
          <w:trHeight w:val="376"/>
        </w:trPr>
        <w:tc>
          <w:tcPr>
            <w:tcW w:w="5000" w:type="pct"/>
          </w:tcPr>
          <w:p w14:paraId="109BEC4C" w14:textId="77777777" w:rsidR="001B7A42" w:rsidRPr="00CA7D28" w:rsidRDefault="001B7A42" w:rsidP="0045418E">
            <w:pPr>
              <w:spacing w:before="90" w:after="90"/>
              <w:jc w:val="left"/>
              <w:rPr>
                <w:rFonts w:asciiTheme="majorHAnsi" w:hAnsiTheme="majorHAnsi" w:cstheme="majorHAnsi"/>
                <w:i/>
                <w:snapToGrid w:val="0"/>
                <w:sz w:val="24"/>
                <w:szCs w:val="24"/>
              </w:rPr>
            </w:pPr>
          </w:p>
        </w:tc>
      </w:tr>
      <w:tr w:rsidR="00E913A6" w:rsidRPr="00CA7D28" w14:paraId="263D459E" w14:textId="77777777" w:rsidTr="0052044A">
        <w:trPr>
          <w:trHeight w:val="47"/>
        </w:trPr>
        <w:tc>
          <w:tcPr>
            <w:tcW w:w="5000" w:type="pct"/>
          </w:tcPr>
          <w:p w14:paraId="1B69004D" w14:textId="73C599F7" w:rsidR="00E913A6" w:rsidRPr="00CA7D28" w:rsidRDefault="00E913A6" w:rsidP="0045418E">
            <w:pPr>
              <w:spacing w:before="90" w:after="9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</w:tbl>
    <w:p w14:paraId="0F810771" w14:textId="77777777" w:rsidR="00840D01" w:rsidRPr="00304A11" w:rsidRDefault="00840D01" w:rsidP="00104CB6">
      <w:pPr>
        <w:spacing w:before="120" w:after="120"/>
        <w:rPr>
          <w:snapToGrid w:val="0"/>
          <w:color w:val="000000"/>
          <w:sz w:val="2"/>
          <w:szCs w:val="24"/>
        </w:rPr>
      </w:pPr>
    </w:p>
    <w:p w14:paraId="64073E4F" w14:textId="77777777" w:rsidR="00840D01" w:rsidRPr="005D694A" w:rsidRDefault="000801FF" w:rsidP="00C9139D">
      <w:pPr>
        <w:pStyle w:val="ListParagraph1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left"/>
        <w:rPr>
          <w:b/>
          <w:snapToGrid w:val="0"/>
          <w:color w:val="000000"/>
          <w:sz w:val="24"/>
          <w:szCs w:val="24"/>
        </w:rPr>
      </w:pPr>
      <w:r w:rsidRPr="005D694A">
        <w:rPr>
          <w:b/>
          <w:snapToGrid w:val="0"/>
          <w:color w:val="000000"/>
          <w:sz w:val="24"/>
          <w:szCs w:val="24"/>
        </w:rPr>
        <w:t>Trách nhiệm</w:t>
      </w:r>
      <w:r w:rsidR="00840D01" w:rsidRPr="005D694A">
        <w:rPr>
          <w:b/>
          <w:snapToGrid w:val="0"/>
          <w:color w:val="000000"/>
          <w:sz w:val="24"/>
          <w:szCs w:val="24"/>
        </w:rPr>
        <w:t xml:space="preserve"> của doanh nghiệp:</w:t>
      </w:r>
    </w:p>
    <w:p w14:paraId="04EE48C0" w14:textId="77777777" w:rsidR="000801FF" w:rsidRDefault="00B930A8" w:rsidP="00205FDA">
      <w:pPr>
        <w:pStyle w:val="ListParagraph1"/>
        <w:numPr>
          <w:ilvl w:val="0"/>
          <w:numId w:val="4"/>
        </w:numPr>
        <w:spacing w:after="60"/>
        <w:ind w:left="714" w:hanging="357"/>
        <w:contextualSpacing w:val="0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C</w:t>
      </w:r>
      <w:r w:rsidR="000801FF" w:rsidRPr="005D694A">
        <w:rPr>
          <w:snapToGrid w:val="0"/>
          <w:color w:val="000000"/>
          <w:sz w:val="24"/>
          <w:szCs w:val="24"/>
        </w:rPr>
        <w:t xml:space="preserve">am kết </w:t>
      </w:r>
      <w:r>
        <w:rPr>
          <w:snapToGrid w:val="0"/>
          <w:color w:val="000000"/>
          <w:sz w:val="24"/>
          <w:szCs w:val="24"/>
        </w:rPr>
        <w:t xml:space="preserve">của Lãnh đạo trong quá trình </w:t>
      </w:r>
      <w:r w:rsidR="000801FF" w:rsidRPr="005D694A">
        <w:rPr>
          <w:snapToGrid w:val="0"/>
          <w:color w:val="000000"/>
          <w:sz w:val="24"/>
          <w:szCs w:val="24"/>
        </w:rPr>
        <w:t>thực hiện.</w:t>
      </w:r>
    </w:p>
    <w:p w14:paraId="44699E61" w14:textId="77777777" w:rsidR="00306F9F" w:rsidRPr="005D694A" w:rsidRDefault="00306F9F" w:rsidP="00205FDA">
      <w:pPr>
        <w:pStyle w:val="ListParagraph1"/>
        <w:numPr>
          <w:ilvl w:val="0"/>
          <w:numId w:val="4"/>
        </w:numPr>
        <w:spacing w:after="60"/>
        <w:ind w:left="714" w:hanging="357"/>
        <w:contextualSpacing w:val="0"/>
        <w:rPr>
          <w:snapToGrid w:val="0"/>
          <w:color w:val="000000"/>
          <w:sz w:val="24"/>
          <w:szCs w:val="24"/>
        </w:rPr>
      </w:pPr>
      <w:r w:rsidRPr="005D694A">
        <w:rPr>
          <w:snapToGrid w:val="0"/>
          <w:color w:val="000000"/>
          <w:sz w:val="24"/>
          <w:szCs w:val="24"/>
        </w:rPr>
        <w:t>Triển khai xây dựng và áp dụng mô hình/công cụ đã đăng ký. Đảm bảo chất lượng và tiến độ theo yêu cầu của dự án.</w:t>
      </w:r>
    </w:p>
    <w:p w14:paraId="22EDC4A9" w14:textId="77777777" w:rsidR="00104CB6" w:rsidRPr="005D694A" w:rsidRDefault="00104CB6" w:rsidP="00205FDA">
      <w:pPr>
        <w:pStyle w:val="ListParagraph1"/>
        <w:numPr>
          <w:ilvl w:val="0"/>
          <w:numId w:val="4"/>
        </w:numPr>
        <w:spacing w:after="60"/>
        <w:ind w:left="714" w:hanging="357"/>
        <w:contextualSpacing w:val="0"/>
        <w:rPr>
          <w:snapToGrid w:val="0"/>
          <w:color w:val="000000"/>
          <w:sz w:val="24"/>
          <w:szCs w:val="24"/>
        </w:rPr>
      </w:pPr>
      <w:r w:rsidRPr="005D694A">
        <w:rPr>
          <w:snapToGrid w:val="0"/>
          <w:color w:val="000000"/>
          <w:sz w:val="24"/>
          <w:szCs w:val="24"/>
        </w:rPr>
        <w:t>Cung cấp các nguồn lực cần thiết theo yêu cầu của dự</w:t>
      </w:r>
      <w:r w:rsidR="00B930A8">
        <w:rPr>
          <w:snapToGrid w:val="0"/>
          <w:color w:val="000000"/>
          <w:sz w:val="24"/>
          <w:szCs w:val="24"/>
        </w:rPr>
        <w:t xml:space="preserve"> án</w:t>
      </w:r>
      <w:r w:rsidR="00FC7D88">
        <w:rPr>
          <w:snapToGrid w:val="0"/>
          <w:color w:val="000000"/>
          <w:sz w:val="24"/>
          <w:szCs w:val="24"/>
        </w:rPr>
        <w:t>.</w:t>
      </w:r>
    </w:p>
    <w:p w14:paraId="169E3D92" w14:textId="77777777" w:rsidR="0043503F" w:rsidRPr="00D726F2" w:rsidRDefault="00104CB6" w:rsidP="00D726F2">
      <w:pPr>
        <w:pStyle w:val="ListParagraph1"/>
        <w:numPr>
          <w:ilvl w:val="0"/>
          <w:numId w:val="4"/>
        </w:numPr>
        <w:spacing w:after="60"/>
        <w:ind w:left="714" w:hanging="357"/>
        <w:contextualSpacing w:val="0"/>
        <w:rPr>
          <w:snapToGrid w:val="0"/>
          <w:color w:val="000000"/>
          <w:sz w:val="24"/>
          <w:szCs w:val="24"/>
        </w:rPr>
      </w:pPr>
      <w:r w:rsidRPr="005D694A">
        <w:rPr>
          <w:snapToGrid w:val="0"/>
          <w:color w:val="000000"/>
          <w:sz w:val="24"/>
          <w:szCs w:val="24"/>
        </w:rPr>
        <w:t xml:space="preserve">Báo cáo và chia sẻ kinh nghiệm về quá trình triển khai mô hình/công cụ </w:t>
      </w:r>
      <w:r w:rsidR="00306F9F">
        <w:rPr>
          <w:snapToGrid w:val="0"/>
          <w:color w:val="000000"/>
          <w:sz w:val="24"/>
          <w:szCs w:val="24"/>
        </w:rPr>
        <w:t>(khi có</w:t>
      </w:r>
      <w:r w:rsidRPr="005D694A">
        <w:rPr>
          <w:snapToGrid w:val="0"/>
          <w:color w:val="000000"/>
          <w:sz w:val="24"/>
          <w:szCs w:val="24"/>
        </w:rPr>
        <w:t xml:space="preserve"> </w:t>
      </w:r>
      <w:r w:rsidR="00B930A8">
        <w:rPr>
          <w:snapToGrid w:val="0"/>
          <w:color w:val="000000"/>
          <w:sz w:val="24"/>
          <w:szCs w:val="24"/>
        </w:rPr>
        <w:t>đề xuất</w:t>
      </w:r>
      <w:r w:rsidR="00306F9F">
        <w:rPr>
          <w:snapToGrid w:val="0"/>
          <w:color w:val="000000"/>
          <w:sz w:val="24"/>
          <w:szCs w:val="24"/>
        </w:rPr>
        <w:t>)</w:t>
      </w:r>
      <w:r w:rsidRPr="005D694A">
        <w:rPr>
          <w:snapToGrid w:val="0"/>
          <w:color w:val="000000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91"/>
        <w:gridCol w:w="5781"/>
      </w:tblGrid>
      <w:tr w:rsidR="0043503F" w:rsidRPr="005D694A" w14:paraId="09E1FD96" w14:textId="77777777" w:rsidTr="00B837B7">
        <w:tc>
          <w:tcPr>
            <w:tcW w:w="1814" w:type="pct"/>
          </w:tcPr>
          <w:p w14:paraId="4FACCA07" w14:textId="77777777" w:rsidR="0043503F" w:rsidRPr="005D694A" w:rsidRDefault="0043503F" w:rsidP="00B837B7">
            <w:pPr>
              <w:spacing w:line="288" w:lineRule="auto"/>
              <w:rPr>
                <w:b/>
                <w:sz w:val="24"/>
                <w:szCs w:val="24"/>
              </w:rPr>
            </w:pPr>
          </w:p>
        </w:tc>
        <w:tc>
          <w:tcPr>
            <w:tcW w:w="3186" w:type="pct"/>
          </w:tcPr>
          <w:p w14:paraId="32CF4D07" w14:textId="77777777" w:rsidR="00306F9F" w:rsidRPr="00306F9F" w:rsidRDefault="00306F9F" w:rsidP="00B837B7">
            <w:pPr>
              <w:spacing w:line="288" w:lineRule="auto"/>
              <w:jc w:val="center"/>
              <w:rPr>
                <w:i/>
                <w:sz w:val="8"/>
                <w:szCs w:val="24"/>
              </w:rPr>
            </w:pPr>
          </w:p>
          <w:p w14:paraId="7696A224" w14:textId="77777777" w:rsidR="0061448F" w:rsidRDefault="0061448F" w:rsidP="00B930A8">
            <w:pPr>
              <w:spacing w:before="120" w:line="288" w:lineRule="auto"/>
              <w:jc w:val="center"/>
              <w:rPr>
                <w:i/>
                <w:sz w:val="24"/>
                <w:szCs w:val="24"/>
              </w:rPr>
            </w:pPr>
          </w:p>
          <w:p w14:paraId="55CAE141" w14:textId="7F72EA62" w:rsidR="0043503F" w:rsidRPr="005D694A" w:rsidRDefault="0043503F" w:rsidP="00B930A8">
            <w:pPr>
              <w:spacing w:before="120" w:line="288" w:lineRule="auto"/>
              <w:jc w:val="center"/>
              <w:rPr>
                <w:i/>
                <w:sz w:val="24"/>
                <w:szCs w:val="24"/>
              </w:rPr>
            </w:pPr>
            <w:r w:rsidRPr="005D694A">
              <w:rPr>
                <w:i/>
                <w:sz w:val="24"/>
                <w:szCs w:val="24"/>
              </w:rPr>
              <w:t>Ngà</w:t>
            </w:r>
            <w:r w:rsidR="005C6D31">
              <w:rPr>
                <w:i/>
                <w:sz w:val="24"/>
                <w:szCs w:val="24"/>
              </w:rPr>
              <w:t xml:space="preserve">y </w:t>
            </w:r>
            <w:r w:rsidR="00306F9F">
              <w:rPr>
                <w:i/>
                <w:sz w:val="24"/>
                <w:szCs w:val="24"/>
              </w:rPr>
              <w:t>……</w:t>
            </w:r>
            <w:r w:rsidR="005C6D31">
              <w:rPr>
                <w:i/>
                <w:sz w:val="24"/>
                <w:szCs w:val="24"/>
              </w:rPr>
              <w:t xml:space="preserve"> tháng </w:t>
            </w:r>
            <w:r w:rsidR="00306F9F">
              <w:rPr>
                <w:i/>
                <w:sz w:val="24"/>
                <w:szCs w:val="24"/>
              </w:rPr>
              <w:t>……</w:t>
            </w:r>
            <w:r w:rsidR="005C6D31">
              <w:rPr>
                <w:i/>
                <w:sz w:val="24"/>
                <w:szCs w:val="24"/>
              </w:rPr>
              <w:t xml:space="preserve"> </w:t>
            </w:r>
            <w:r w:rsidR="00580924">
              <w:rPr>
                <w:i/>
                <w:sz w:val="24"/>
                <w:szCs w:val="24"/>
              </w:rPr>
              <w:t xml:space="preserve">năm </w:t>
            </w:r>
            <w:r w:rsidR="00306F9F">
              <w:rPr>
                <w:i/>
                <w:sz w:val="24"/>
                <w:szCs w:val="24"/>
              </w:rPr>
              <w:t>………</w:t>
            </w:r>
            <w:r w:rsidR="008133B2">
              <w:rPr>
                <w:i/>
                <w:sz w:val="24"/>
                <w:szCs w:val="24"/>
              </w:rPr>
              <w:t xml:space="preserve"> </w:t>
            </w:r>
          </w:p>
          <w:p w14:paraId="6330610A" w14:textId="77777777" w:rsidR="0043503F" w:rsidRPr="005D694A" w:rsidRDefault="0043503F" w:rsidP="00B837B7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5D694A">
              <w:rPr>
                <w:b/>
                <w:sz w:val="24"/>
                <w:szCs w:val="24"/>
              </w:rPr>
              <w:t>Đại diện có thẩm quyền của doanh nghiệp</w:t>
            </w:r>
          </w:p>
          <w:p w14:paraId="5207A216" w14:textId="77777777" w:rsidR="0043503F" w:rsidRPr="005D694A" w:rsidRDefault="0043503F" w:rsidP="00B837B7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5D694A">
              <w:rPr>
                <w:i/>
                <w:sz w:val="24"/>
                <w:szCs w:val="24"/>
              </w:rPr>
              <w:t>(Ký tên, đóng dấu)</w:t>
            </w:r>
          </w:p>
        </w:tc>
      </w:tr>
    </w:tbl>
    <w:p w14:paraId="3DCA23EE" w14:textId="77777777" w:rsidR="0043503F" w:rsidRPr="005D694A" w:rsidRDefault="0043503F">
      <w:pPr>
        <w:rPr>
          <w:sz w:val="24"/>
          <w:szCs w:val="24"/>
        </w:rPr>
      </w:pPr>
    </w:p>
    <w:p w14:paraId="0ED14365" w14:textId="77777777" w:rsidR="00D42480" w:rsidRPr="005D694A" w:rsidRDefault="00D42480">
      <w:pPr>
        <w:rPr>
          <w:sz w:val="24"/>
          <w:szCs w:val="24"/>
        </w:rPr>
      </w:pPr>
    </w:p>
    <w:p w14:paraId="360BA186" w14:textId="64C69391" w:rsidR="00D42480" w:rsidRDefault="00D42480">
      <w:pPr>
        <w:rPr>
          <w:sz w:val="24"/>
          <w:szCs w:val="24"/>
        </w:rPr>
      </w:pPr>
    </w:p>
    <w:p w14:paraId="31180A80" w14:textId="0257AEC4" w:rsidR="006D0092" w:rsidRDefault="006D0092">
      <w:pPr>
        <w:rPr>
          <w:sz w:val="24"/>
          <w:szCs w:val="24"/>
        </w:rPr>
      </w:pPr>
    </w:p>
    <w:p w14:paraId="78D835A5" w14:textId="198EEDBD" w:rsidR="006D0092" w:rsidRDefault="006D0092">
      <w:pPr>
        <w:rPr>
          <w:sz w:val="24"/>
          <w:szCs w:val="24"/>
        </w:rPr>
      </w:pPr>
    </w:p>
    <w:p w14:paraId="1B431A58" w14:textId="78565BA9" w:rsidR="006D0092" w:rsidRDefault="006D0092">
      <w:pPr>
        <w:rPr>
          <w:sz w:val="24"/>
          <w:szCs w:val="24"/>
        </w:rPr>
      </w:pPr>
    </w:p>
    <w:p w14:paraId="24075D5B" w14:textId="49952262" w:rsidR="006D0092" w:rsidRDefault="006D0092">
      <w:pPr>
        <w:rPr>
          <w:sz w:val="24"/>
          <w:szCs w:val="24"/>
        </w:rPr>
      </w:pPr>
    </w:p>
    <w:p w14:paraId="7954D786" w14:textId="46DD2C49" w:rsidR="006D0092" w:rsidRDefault="006D0092">
      <w:pPr>
        <w:rPr>
          <w:sz w:val="24"/>
          <w:szCs w:val="24"/>
        </w:rPr>
      </w:pPr>
    </w:p>
    <w:p w14:paraId="2F1F2863" w14:textId="77777777" w:rsidR="0061448F" w:rsidRDefault="0061448F">
      <w:pPr>
        <w:rPr>
          <w:sz w:val="24"/>
          <w:szCs w:val="24"/>
        </w:rPr>
      </w:pPr>
    </w:p>
    <w:p w14:paraId="64A094A2" w14:textId="5047F3D6" w:rsidR="0061448F" w:rsidRDefault="00EA6736" w:rsidP="00EA6736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</w:t>
      </w:r>
    </w:p>
    <w:p w14:paraId="25F7E052" w14:textId="77777777" w:rsidR="006D0092" w:rsidRPr="0026430B" w:rsidRDefault="006D0092" w:rsidP="006D0092">
      <w:pPr>
        <w:spacing w:before="120" w:after="12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26430B">
        <w:rPr>
          <w:rFonts w:asciiTheme="majorHAnsi" w:hAnsiTheme="majorHAnsi" w:cstheme="majorHAnsi"/>
          <w:bCs/>
          <w:i/>
          <w:sz w:val="24"/>
          <w:szCs w:val="24"/>
        </w:rPr>
        <w:t>Xin vui lòng gửi bản đăng ký này về địa chỉ:</w:t>
      </w:r>
    </w:p>
    <w:p w14:paraId="31657000" w14:textId="77777777" w:rsidR="006D0092" w:rsidRPr="0026430B" w:rsidRDefault="006D0092" w:rsidP="006D0092">
      <w:pPr>
        <w:spacing w:line="288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eastAsia="zh-CN"/>
        </w:rPr>
      </w:pPr>
      <w:r w:rsidRPr="0026430B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Trung tâm Hỗ trợ Phát triển Doanh nghiệp vừa và nhỏ 2 (SMEDEC 2)</w:t>
      </w:r>
    </w:p>
    <w:p w14:paraId="1B866B0C" w14:textId="77777777" w:rsidR="006D0092" w:rsidRPr="0026430B" w:rsidRDefault="006D0092" w:rsidP="006D0092">
      <w:pPr>
        <w:spacing w:line="288" w:lineRule="auto"/>
        <w:jc w:val="center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26430B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64 Mạc Đĩnh Chi, Đa Kao, Quận 1, Thành phố Hồ Chí Minh</w:t>
      </w:r>
    </w:p>
    <w:p w14:paraId="77406200" w14:textId="3C460470" w:rsidR="00D42480" w:rsidRPr="0026430B" w:rsidRDefault="006D0092" w:rsidP="006D0092">
      <w:pPr>
        <w:spacing w:line="288" w:lineRule="auto"/>
        <w:jc w:val="center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26430B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Tel: 028 3824 8866; Fax: 028 3822 5868; Email: info@smedec.com</w:t>
      </w:r>
    </w:p>
    <w:sectPr w:rsidR="00D42480" w:rsidRPr="0026430B" w:rsidSect="006D0092">
      <w:headerReference w:type="default" r:id="rId8"/>
      <w:footerReference w:type="default" r:id="rId9"/>
      <w:pgSz w:w="11907" w:h="16840" w:code="9"/>
      <w:pgMar w:top="1134" w:right="1134" w:bottom="426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22D9" w14:textId="77777777" w:rsidR="00B96B54" w:rsidRDefault="00B96B54" w:rsidP="009E6F70">
      <w:pPr>
        <w:spacing w:line="240" w:lineRule="auto"/>
      </w:pPr>
      <w:r>
        <w:separator/>
      </w:r>
    </w:p>
  </w:endnote>
  <w:endnote w:type="continuationSeparator" w:id="0">
    <w:p w14:paraId="5640AF53" w14:textId="77777777" w:rsidR="00B96B54" w:rsidRDefault="00B96B54" w:rsidP="009E6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0013" w14:textId="45FA86C8" w:rsidR="006D0092" w:rsidRPr="006D0092" w:rsidRDefault="00EA6736" w:rsidP="006D0092">
    <w:pPr>
      <w:pStyle w:val="Footer"/>
      <w:jc w:val="center"/>
      <w:rPr>
        <w:rFonts w:asciiTheme="majorHAnsi" w:hAnsiTheme="majorHAnsi" w:cstheme="majorHAnsi"/>
        <w:sz w:val="24"/>
        <w:szCs w:val="24"/>
      </w:rPr>
    </w:pPr>
    <w:sdt>
      <w:sdtPr>
        <w:rPr>
          <w:rFonts w:asciiTheme="majorHAnsi" w:hAnsiTheme="majorHAnsi" w:cstheme="majorHAnsi"/>
          <w:sz w:val="24"/>
          <w:szCs w:val="24"/>
        </w:rPr>
        <w:id w:val="-7074943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D0092" w:rsidRPr="006D0092">
          <w:rPr>
            <w:rFonts w:asciiTheme="majorHAnsi" w:hAnsiTheme="majorHAnsi" w:cstheme="majorHAnsi"/>
            <w:sz w:val="24"/>
            <w:szCs w:val="24"/>
          </w:rPr>
          <w:t xml:space="preserve">- </w:t>
        </w:r>
        <w:r w:rsidR="006D0092" w:rsidRPr="006D0092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="006D0092" w:rsidRPr="006D0092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="006D0092" w:rsidRPr="006D0092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6D0092" w:rsidRPr="006D0092">
          <w:rPr>
            <w:rFonts w:asciiTheme="majorHAnsi" w:hAnsiTheme="majorHAnsi" w:cstheme="majorHAnsi"/>
            <w:sz w:val="24"/>
            <w:szCs w:val="24"/>
          </w:rPr>
          <w:t>2</w:t>
        </w:r>
        <w:r w:rsidR="006D0092" w:rsidRPr="006D0092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sdtContent>
    </w:sdt>
    <w:r w:rsidR="006D0092" w:rsidRPr="006D0092">
      <w:rPr>
        <w:rFonts w:asciiTheme="majorHAnsi" w:hAnsiTheme="majorHAnsi" w:cstheme="majorHAnsi"/>
        <w:noProof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0895" w14:textId="77777777" w:rsidR="00B96B54" w:rsidRDefault="00B96B54" w:rsidP="009E6F70">
      <w:pPr>
        <w:spacing w:line="240" w:lineRule="auto"/>
      </w:pPr>
      <w:r>
        <w:separator/>
      </w:r>
    </w:p>
  </w:footnote>
  <w:footnote w:type="continuationSeparator" w:id="0">
    <w:p w14:paraId="70C4F809" w14:textId="77777777" w:rsidR="00B96B54" w:rsidRDefault="00B96B54" w:rsidP="009E6F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A931" w14:textId="77777777" w:rsidR="00700593" w:rsidRPr="00DF5C97" w:rsidRDefault="00700593" w:rsidP="00700593">
    <w:pPr>
      <w:tabs>
        <w:tab w:val="center" w:pos="4320"/>
        <w:tab w:val="right" w:pos="8640"/>
      </w:tabs>
      <w:spacing w:line="240" w:lineRule="auto"/>
      <w:jc w:val="center"/>
      <w:rPr>
        <w:rFonts w:asciiTheme="majorHAnsi" w:eastAsia="Times New Roman" w:hAnsiTheme="majorHAnsi" w:cstheme="majorHAnsi"/>
        <w:b/>
        <w:i/>
        <w:sz w:val="24"/>
        <w:szCs w:val="24"/>
      </w:rPr>
    </w:pPr>
    <w:r w:rsidRPr="00DF5C97">
      <w:rPr>
        <w:rFonts w:asciiTheme="majorHAnsi" w:eastAsia="Times New Roman" w:hAnsiTheme="majorHAnsi" w:cstheme="majorHAnsi"/>
        <w:b/>
        <w:i/>
        <w:sz w:val="24"/>
        <w:szCs w:val="24"/>
      </w:rPr>
      <w:t xml:space="preserve">Chương trình quốc gia “Nâng cao năng suất và chất lượng sản phẩm, </w:t>
    </w:r>
  </w:p>
  <w:p w14:paraId="3550785F" w14:textId="07EA0679" w:rsidR="00700593" w:rsidRPr="00DF5C97" w:rsidRDefault="00700593" w:rsidP="00700593">
    <w:pPr>
      <w:tabs>
        <w:tab w:val="center" w:pos="4320"/>
        <w:tab w:val="right" w:pos="8640"/>
      </w:tabs>
      <w:spacing w:after="120" w:line="240" w:lineRule="auto"/>
      <w:jc w:val="center"/>
      <w:rPr>
        <w:rFonts w:asciiTheme="majorHAnsi" w:eastAsia="Times New Roman" w:hAnsiTheme="majorHAnsi" w:cstheme="majorHAnsi"/>
        <w:b/>
        <w:i/>
        <w:sz w:val="24"/>
        <w:szCs w:val="24"/>
      </w:rPr>
    </w:pPr>
    <w:r w:rsidRPr="00DF5C97">
      <w:rPr>
        <w:rFonts w:asciiTheme="majorHAnsi" w:eastAsia="Times New Roman" w:hAnsiTheme="majorHAnsi" w:cstheme="majorHAnsi"/>
        <w:b/>
        <w:i/>
        <w:sz w:val="24"/>
        <w:szCs w:val="24"/>
      </w:rPr>
      <w:t>hàng hóa của doanh nghiệp Việt Nam đến năm 20</w:t>
    </w:r>
    <w:r w:rsidR="007E28AA" w:rsidRPr="00DF5C97">
      <w:rPr>
        <w:rFonts w:asciiTheme="majorHAnsi" w:eastAsia="Times New Roman" w:hAnsiTheme="majorHAnsi" w:cstheme="majorHAnsi"/>
        <w:b/>
        <w:i/>
        <w:sz w:val="24"/>
        <w:szCs w:val="24"/>
      </w:rPr>
      <w:t>30</w:t>
    </w:r>
    <w:r w:rsidRPr="00DF5C97">
      <w:rPr>
        <w:rFonts w:asciiTheme="majorHAnsi" w:eastAsia="Times New Roman" w:hAnsiTheme="majorHAnsi" w:cstheme="majorHAnsi"/>
        <w:b/>
        <w:i/>
        <w:sz w:val="24"/>
        <w:szCs w:val="24"/>
      </w:rPr>
      <w:t>”</w:t>
    </w:r>
  </w:p>
  <w:p w14:paraId="6B26977F" w14:textId="77777777" w:rsidR="009E6F70" w:rsidRPr="00DF5C97" w:rsidRDefault="00700593" w:rsidP="00700593">
    <w:pPr>
      <w:spacing w:line="240" w:lineRule="auto"/>
      <w:jc w:val="center"/>
      <w:rPr>
        <w:rFonts w:asciiTheme="majorHAnsi" w:eastAsia="Times New Roman" w:hAnsiTheme="majorHAnsi" w:cstheme="majorHAnsi"/>
        <w:b/>
        <w:szCs w:val="28"/>
      </w:rPr>
    </w:pPr>
    <w:r w:rsidRPr="00DF5C97">
      <w:rPr>
        <w:rFonts w:asciiTheme="majorHAnsi" w:eastAsia="+mn-ea" w:hAnsiTheme="majorHAnsi" w:cstheme="majorHAnsi"/>
        <w:b/>
        <w:bCs/>
        <w:color w:val="000000"/>
        <w:kern w:val="24"/>
        <w:szCs w:val="28"/>
      </w:rPr>
      <w:t>DỰ ÁN THÚC ĐẨY HOẠT ĐỘNG NĂNG SUẤT VÀ CHẤT LƯỢNG</w:t>
    </w:r>
  </w:p>
  <w:p w14:paraId="7B2DBAF5" w14:textId="22ECAA6B" w:rsidR="009E6F70" w:rsidRPr="00361D42" w:rsidRDefault="005F166C" w:rsidP="00361D42">
    <w:pPr>
      <w:tabs>
        <w:tab w:val="center" w:pos="4320"/>
        <w:tab w:val="right" w:pos="8640"/>
      </w:tabs>
      <w:spacing w:line="240" w:lineRule="auto"/>
      <w:jc w:val="left"/>
      <w:rPr>
        <w:rFonts w:eastAsia="Times New Roman"/>
        <w:sz w:val="20"/>
        <w:szCs w:val="20"/>
      </w:rPr>
    </w:pPr>
    <w:r w:rsidRPr="00B4587C">
      <w:rPr>
        <w:rFonts w:eastAsia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2B52D7" wp14:editId="74669DB3">
              <wp:simplePos x="0" y="0"/>
              <wp:positionH relativeFrom="column">
                <wp:posOffset>34290</wp:posOffset>
              </wp:positionH>
              <wp:positionV relativeFrom="paragraph">
                <wp:posOffset>116205</wp:posOffset>
              </wp:positionV>
              <wp:extent cx="5840095" cy="0"/>
              <wp:effectExtent l="0" t="19050" r="8255" b="38100"/>
              <wp:wrapNone/>
              <wp:docPr id="1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40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19CD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2.7pt;margin-top:9.15pt;width:459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" strokecolor="#9bbb59" strokeweight="3pt">
              <v:shadow on="t" color="black" opacity="22936f" origin=",.5" offset="0,.63889mm"/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DB4"/>
    <w:multiLevelType w:val="hybridMultilevel"/>
    <w:tmpl w:val="032C240C"/>
    <w:lvl w:ilvl="0" w:tplc="04090017">
      <w:start w:val="1"/>
      <w:numFmt w:val="lowerLetter"/>
      <w:lvlText w:val="%1)"/>
      <w:lvlJc w:val="left"/>
      <w:pPr>
        <w:ind w:left="717" w:hanging="360"/>
      </w:p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06D34DB"/>
    <w:multiLevelType w:val="hybridMultilevel"/>
    <w:tmpl w:val="8CECA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5F048D0">
      <w:numFmt w:val="bullet"/>
      <w:lvlText w:val="-"/>
      <w:lvlJc w:val="left"/>
      <w:pPr>
        <w:ind w:left="1590" w:hanging="87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B01F34"/>
    <w:multiLevelType w:val="hybridMultilevel"/>
    <w:tmpl w:val="83442E48"/>
    <w:lvl w:ilvl="0" w:tplc="4AB6AE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1E29E1"/>
    <w:multiLevelType w:val="hybridMultilevel"/>
    <w:tmpl w:val="9EE8D3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70"/>
    <w:rsid w:val="000020C0"/>
    <w:rsid w:val="00016EDF"/>
    <w:rsid w:val="000201AE"/>
    <w:rsid w:val="000442EF"/>
    <w:rsid w:val="00046D3A"/>
    <w:rsid w:val="00051284"/>
    <w:rsid w:val="00056F30"/>
    <w:rsid w:val="0006686E"/>
    <w:rsid w:val="00072980"/>
    <w:rsid w:val="000737BC"/>
    <w:rsid w:val="000801FF"/>
    <w:rsid w:val="00085154"/>
    <w:rsid w:val="000A02EC"/>
    <w:rsid w:val="000B61CA"/>
    <w:rsid w:val="000E480B"/>
    <w:rsid w:val="000F40B7"/>
    <w:rsid w:val="000F5BDA"/>
    <w:rsid w:val="00103606"/>
    <w:rsid w:val="00104CB6"/>
    <w:rsid w:val="00107B7F"/>
    <w:rsid w:val="001113F5"/>
    <w:rsid w:val="00111C0E"/>
    <w:rsid w:val="0011585E"/>
    <w:rsid w:val="0013658D"/>
    <w:rsid w:val="001702A5"/>
    <w:rsid w:val="00183260"/>
    <w:rsid w:val="0018513E"/>
    <w:rsid w:val="0019277F"/>
    <w:rsid w:val="00192DB7"/>
    <w:rsid w:val="001A2803"/>
    <w:rsid w:val="001B7A42"/>
    <w:rsid w:val="001D3FCB"/>
    <w:rsid w:val="00205FDA"/>
    <w:rsid w:val="00213E30"/>
    <w:rsid w:val="0022233A"/>
    <w:rsid w:val="00242A51"/>
    <w:rsid w:val="00243331"/>
    <w:rsid w:val="00252CEA"/>
    <w:rsid w:val="00254E40"/>
    <w:rsid w:val="00254E93"/>
    <w:rsid w:val="00261116"/>
    <w:rsid w:val="0026430B"/>
    <w:rsid w:val="002776AE"/>
    <w:rsid w:val="00290B34"/>
    <w:rsid w:val="00292E82"/>
    <w:rsid w:val="00296A54"/>
    <w:rsid w:val="002A7096"/>
    <w:rsid w:val="002B0749"/>
    <w:rsid w:val="002B6BF0"/>
    <w:rsid w:val="002C174B"/>
    <w:rsid w:val="002C40EE"/>
    <w:rsid w:val="002C6EB9"/>
    <w:rsid w:val="00301155"/>
    <w:rsid w:val="00304A11"/>
    <w:rsid w:val="00306F9F"/>
    <w:rsid w:val="00322373"/>
    <w:rsid w:val="00332B04"/>
    <w:rsid w:val="003616A1"/>
    <w:rsid w:val="00361D42"/>
    <w:rsid w:val="0036627D"/>
    <w:rsid w:val="0036783E"/>
    <w:rsid w:val="00370A0A"/>
    <w:rsid w:val="00373CEF"/>
    <w:rsid w:val="003837A9"/>
    <w:rsid w:val="00391E5A"/>
    <w:rsid w:val="003A2176"/>
    <w:rsid w:val="003A3F17"/>
    <w:rsid w:val="003B44CD"/>
    <w:rsid w:val="003D5133"/>
    <w:rsid w:val="003F0F8D"/>
    <w:rsid w:val="00401B32"/>
    <w:rsid w:val="004068D5"/>
    <w:rsid w:val="00407206"/>
    <w:rsid w:val="00417876"/>
    <w:rsid w:val="0043503F"/>
    <w:rsid w:val="00444929"/>
    <w:rsid w:val="0047631E"/>
    <w:rsid w:val="00476392"/>
    <w:rsid w:val="00477DC3"/>
    <w:rsid w:val="00497FB7"/>
    <w:rsid w:val="004C4555"/>
    <w:rsid w:val="0051259A"/>
    <w:rsid w:val="0052044A"/>
    <w:rsid w:val="005243FB"/>
    <w:rsid w:val="00550A78"/>
    <w:rsid w:val="0055515C"/>
    <w:rsid w:val="00580924"/>
    <w:rsid w:val="005957CF"/>
    <w:rsid w:val="00597133"/>
    <w:rsid w:val="005A1C71"/>
    <w:rsid w:val="005A42BB"/>
    <w:rsid w:val="005C6D31"/>
    <w:rsid w:val="005D137D"/>
    <w:rsid w:val="005D694A"/>
    <w:rsid w:val="005E1F6E"/>
    <w:rsid w:val="005F166C"/>
    <w:rsid w:val="00613741"/>
    <w:rsid w:val="0061448F"/>
    <w:rsid w:val="00623880"/>
    <w:rsid w:val="00624D42"/>
    <w:rsid w:val="0063622D"/>
    <w:rsid w:val="00653A69"/>
    <w:rsid w:val="00654857"/>
    <w:rsid w:val="006577A3"/>
    <w:rsid w:val="00657828"/>
    <w:rsid w:val="00672214"/>
    <w:rsid w:val="00682BCD"/>
    <w:rsid w:val="00684E37"/>
    <w:rsid w:val="00691C8B"/>
    <w:rsid w:val="006A352F"/>
    <w:rsid w:val="006B361E"/>
    <w:rsid w:val="006C3596"/>
    <w:rsid w:val="006D0092"/>
    <w:rsid w:val="006D6EF6"/>
    <w:rsid w:val="006F06FB"/>
    <w:rsid w:val="00700593"/>
    <w:rsid w:val="00722EA1"/>
    <w:rsid w:val="00723B9F"/>
    <w:rsid w:val="00763FC1"/>
    <w:rsid w:val="007726FD"/>
    <w:rsid w:val="00793EFF"/>
    <w:rsid w:val="0079466A"/>
    <w:rsid w:val="007B25B7"/>
    <w:rsid w:val="007E28AA"/>
    <w:rsid w:val="007F0240"/>
    <w:rsid w:val="00802EDB"/>
    <w:rsid w:val="00803B83"/>
    <w:rsid w:val="00810FB2"/>
    <w:rsid w:val="008127EA"/>
    <w:rsid w:val="008133B2"/>
    <w:rsid w:val="0082501B"/>
    <w:rsid w:val="0082743A"/>
    <w:rsid w:val="00840D01"/>
    <w:rsid w:val="00860307"/>
    <w:rsid w:val="00870D66"/>
    <w:rsid w:val="00887E9D"/>
    <w:rsid w:val="008D4327"/>
    <w:rsid w:val="008E7F0C"/>
    <w:rsid w:val="008F1820"/>
    <w:rsid w:val="0090117D"/>
    <w:rsid w:val="00901249"/>
    <w:rsid w:val="00931BF9"/>
    <w:rsid w:val="00951944"/>
    <w:rsid w:val="009532FF"/>
    <w:rsid w:val="00967832"/>
    <w:rsid w:val="009D17FF"/>
    <w:rsid w:val="009D5BEA"/>
    <w:rsid w:val="009D7717"/>
    <w:rsid w:val="009E3D21"/>
    <w:rsid w:val="009E6F70"/>
    <w:rsid w:val="00A0260D"/>
    <w:rsid w:val="00A04459"/>
    <w:rsid w:val="00A149E5"/>
    <w:rsid w:val="00A30967"/>
    <w:rsid w:val="00A316E8"/>
    <w:rsid w:val="00A31BFE"/>
    <w:rsid w:val="00A43791"/>
    <w:rsid w:val="00A56F43"/>
    <w:rsid w:val="00A63F97"/>
    <w:rsid w:val="00A9147C"/>
    <w:rsid w:val="00A96321"/>
    <w:rsid w:val="00AA3A68"/>
    <w:rsid w:val="00AC582B"/>
    <w:rsid w:val="00AC5A47"/>
    <w:rsid w:val="00AD22B6"/>
    <w:rsid w:val="00AD274A"/>
    <w:rsid w:val="00AD4E2D"/>
    <w:rsid w:val="00AE2885"/>
    <w:rsid w:val="00AE7232"/>
    <w:rsid w:val="00B042FB"/>
    <w:rsid w:val="00B06018"/>
    <w:rsid w:val="00B14DA6"/>
    <w:rsid w:val="00B23E7E"/>
    <w:rsid w:val="00B24B0D"/>
    <w:rsid w:val="00B30874"/>
    <w:rsid w:val="00B31218"/>
    <w:rsid w:val="00B32072"/>
    <w:rsid w:val="00B346B5"/>
    <w:rsid w:val="00B35DFC"/>
    <w:rsid w:val="00B40F9E"/>
    <w:rsid w:val="00B4587C"/>
    <w:rsid w:val="00B520E3"/>
    <w:rsid w:val="00B65ACA"/>
    <w:rsid w:val="00B6754E"/>
    <w:rsid w:val="00B75AC8"/>
    <w:rsid w:val="00B75B24"/>
    <w:rsid w:val="00B807BF"/>
    <w:rsid w:val="00B837B7"/>
    <w:rsid w:val="00B866B4"/>
    <w:rsid w:val="00B930A8"/>
    <w:rsid w:val="00B96B54"/>
    <w:rsid w:val="00BA486D"/>
    <w:rsid w:val="00BB0451"/>
    <w:rsid w:val="00BB1081"/>
    <w:rsid w:val="00BB3F19"/>
    <w:rsid w:val="00BC1154"/>
    <w:rsid w:val="00BD4592"/>
    <w:rsid w:val="00BE1703"/>
    <w:rsid w:val="00BE52F1"/>
    <w:rsid w:val="00BF5E81"/>
    <w:rsid w:val="00BF62A5"/>
    <w:rsid w:val="00C14734"/>
    <w:rsid w:val="00C26176"/>
    <w:rsid w:val="00C33B93"/>
    <w:rsid w:val="00C36D22"/>
    <w:rsid w:val="00C40699"/>
    <w:rsid w:val="00C445B4"/>
    <w:rsid w:val="00C549E7"/>
    <w:rsid w:val="00C72C1A"/>
    <w:rsid w:val="00C86DB5"/>
    <w:rsid w:val="00C9139D"/>
    <w:rsid w:val="00CA3FF3"/>
    <w:rsid w:val="00CA7D28"/>
    <w:rsid w:val="00CC00C9"/>
    <w:rsid w:val="00CC2E09"/>
    <w:rsid w:val="00CD5CE9"/>
    <w:rsid w:val="00CE29C3"/>
    <w:rsid w:val="00CF3952"/>
    <w:rsid w:val="00CF63E0"/>
    <w:rsid w:val="00D03820"/>
    <w:rsid w:val="00D142D9"/>
    <w:rsid w:val="00D365F1"/>
    <w:rsid w:val="00D40F35"/>
    <w:rsid w:val="00D41868"/>
    <w:rsid w:val="00D42480"/>
    <w:rsid w:val="00D438AB"/>
    <w:rsid w:val="00D726F2"/>
    <w:rsid w:val="00D83949"/>
    <w:rsid w:val="00D86525"/>
    <w:rsid w:val="00DB2831"/>
    <w:rsid w:val="00DC24E9"/>
    <w:rsid w:val="00DD4CE5"/>
    <w:rsid w:val="00DD5B9B"/>
    <w:rsid w:val="00DD7884"/>
    <w:rsid w:val="00DF5C97"/>
    <w:rsid w:val="00E1255D"/>
    <w:rsid w:val="00E22EB8"/>
    <w:rsid w:val="00E2340C"/>
    <w:rsid w:val="00E25ED2"/>
    <w:rsid w:val="00E36933"/>
    <w:rsid w:val="00E45BA4"/>
    <w:rsid w:val="00E5623A"/>
    <w:rsid w:val="00E5677F"/>
    <w:rsid w:val="00E64B11"/>
    <w:rsid w:val="00E65FC9"/>
    <w:rsid w:val="00E909B1"/>
    <w:rsid w:val="00E913A6"/>
    <w:rsid w:val="00E92F93"/>
    <w:rsid w:val="00EA6736"/>
    <w:rsid w:val="00EA6CDB"/>
    <w:rsid w:val="00EC2073"/>
    <w:rsid w:val="00ED18D1"/>
    <w:rsid w:val="00ED4A7E"/>
    <w:rsid w:val="00EF7D3D"/>
    <w:rsid w:val="00F07BC3"/>
    <w:rsid w:val="00F11E0C"/>
    <w:rsid w:val="00F16CFB"/>
    <w:rsid w:val="00F20717"/>
    <w:rsid w:val="00F40A2A"/>
    <w:rsid w:val="00F43FFD"/>
    <w:rsid w:val="00F512F6"/>
    <w:rsid w:val="00F519F7"/>
    <w:rsid w:val="00F723FF"/>
    <w:rsid w:val="00F82787"/>
    <w:rsid w:val="00F979F3"/>
    <w:rsid w:val="00FA1A4A"/>
    <w:rsid w:val="00FB026F"/>
    <w:rsid w:val="00FB0FB8"/>
    <w:rsid w:val="00FB65AA"/>
    <w:rsid w:val="00FC486C"/>
    <w:rsid w:val="00FC5892"/>
    <w:rsid w:val="00FC7D88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987ED0"/>
  <w15:docId w15:val="{6711B092-DF94-4AF7-A9A2-7F423106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3B2"/>
    <w:pPr>
      <w:spacing w:line="252" w:lineRule="auto"/>
      <w:jc w:val="both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F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70"/>
  </w:style>
  <w:style w:type="paragraph" w:styleId="Footer">
    <w:name w:val="footer"/>
    <w:basedOn w:val="Normal"/>
    <w:link w:val="FooterChar"/>
    <w:uiPriority w:val="99"/>
    <w:unhideWhenUsed/>
    <w:rsid w:val="009E6F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70"/>
  </w:style>
  <w:style w:type="paragraph" w:styleId="BalloonText">
    <w:name w:val="Balloon Text"/>
    <w:basedOn w:val="Normal"/>
    <w:link w:val="BalloonTextChar"/>
    <w:uiPriority w:val="99"/>
    <w:semiHidden/>
    <w:unhideWhenUsed/>
    <w:rsid w:val="009E6F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6F7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503F"/>
    <w:pPr>
      <w:spacing w:line="240" w:lineRule="auto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3503F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3503F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192DB7"/>
    <w:pPr>
      <w:ind w:left="720"/>
      <w:contextualSpacing/>
    </w:pPr>
  </w:style>
  <w:style w:type="character" w:styleId="Hyperlink">
    <w:name w:val="Hyperlink"/>
    <w:rsid w:val="00D4248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0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4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4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45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7B408-7A60-43F2-B2A5-D3392748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SMEDEC 2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DA2</dc:creator>
  <cp:keywords/>
  <cp:lastModifiedBy>Phương - SMEDEC 2</cp:lastModifiedBy>
  <cp:revision>49</cp:revision>
  <cp:lastPrinted>2018-11-19T02:49:00Z</cp:lastPrinted>
  <dcterms:created xsi:type="dcterms:W3CDTF">2018-11-19T01:52:00Z</dcterms:created>
  <dcterms:modified xsi:type="dcterms:W3CDTF">2022-03-02T00:05:00Z</dcterms:modified>
</cp:coreProperties>
</file>